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7E" w:rsidRPr="004B3968" w:rsidRDefault="002E517E" w:rsidP="002E517E">
      <w:pPr>
        <w:jc w:val="center"/>
        <w:rPr>
          <w:rFonts w:ascii="Garamond" w:hAnsi="Garamond"/>
        </w:rPr>
      </w:pPr>
      <w:r w:rsidRPr="004B3968">
        <w:rPr>
          <w:rFonts w:ascii="Garamond" w:hAnsi="Garamond"/>
        </w:rPr>
        <w:object w:dxaOrig="3027" w:dyaOrig="3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o:ole="" filled="t">
            <v:fill color2="black"/>
            <v:imagedata r:id="rId7" o:title=""/>
          </v:shape>
          <o:OLEObject Type="Embed" ProgID="Disegno" ShapeID="_x0000_i1025" DrawAspect="Content" ObjectID="_1662216687" r:id="rId8"/>
        </w:object>
      </w:r>
    </w:p>
    <w:p w:rsidR="002E517E" w:rsidRPr="004B3968" w:rsidRDefault="002E517E" w:rsidP="002E517E">
      <w:pPr>
        <w:jc w:val="center"/>
        <w:rPr>
          <w:rFonts w:ascii="Garamond" w:hAnsi="Garamond"/>
        </w:rPr>
      </w:pPr>
      <w:r w:rsidRPr="004B3968">
        <w:rPr>
          <w:rFonts w:ascii="Garamond" w:hAnsi="Garamond"/>
          <w:b/>
        </w:rPr>
        <w:t>ISTITUTO COMPRENSIVO SCUOLA DELL’INFANZIA, PRIMARIA E SEC. I GR</w:t>
      </w:r>
    </w:p>
    <w:p w:rsidR="002E517E" w:rsidRPr="004B3968" w:rsidRDefault="002E517E" w:rsidP="002E517E">
      <w:pPr>
        <w:jc w:val="center"/>
        <w:rPr>
          <w:rFonts w:ascii="Garamond" w:hAnsi="Garamond"/>
          <w:lang w:val="en-US"/>
        </w:rPr>
      </w:pPr>
      <w:r w:rsidRPr="004B3968">
        <w:rPr>
          <w:rFonts w:ascii="Garamond" w:hAnsi="Garamond"/>
        </w:rPr>
        <w:t xml:space="preserve">Via Dante </w:t>
      </w:r>
      <w:proofErr w:type="spellStart"/>
      <w:r w:rsidRPr="004B3968">
        <w:rPr>
          <w:rFonts w:ascii="Garamond" w:hAnsi="Garamond"/>
        </w:rPr>
        <w:t>snc</w:t>
      </w:r>
      <w:proofErr w:type="spellEnd"/>
      <w:r w:rsidRPr="004B3968">
        <w:rPr>
          <w:rFonts w:ascii="Garamond" w:hAnsi="Garamond"/>
        </w:rPr>
        <w:t xml:space="preserve">, Tel.  </w:t>
      </w:r>
      <w:r w:rsidRPr="004B3968">
        <w:rPr>
          <w:rFonts w:ascii="Garamond" w:hAnsi="Garamond"/>
          <w:lang w:val="en-US"/>
        </w:rPr>
        <w:t>0784/65196   Fax 0784/65268 C.F.  81002190916</w:t>
      </w:r>
    </w:p>
    <w:p w:rsidR="002E517E" w:rsidRPr="004B3968" w:rsidRDefault="002E517E" w:rsidP="002E517E">
      <w:pPr>
        <w:jc w:val="center"/>
        <w:rPr>
          <w:rFonts w:ascii="Garamond" w:hAnsi="Garamond"/>
          <w:b/>
          <w:lang w:val="en-US"/>
        </w:rPr>
      </w:pPr>
      <w:r w:rsidRPr="004B3968">
        <w:rPr>
          <w:rFonts w:ascii="Garamond" w:hAnsi="Garamond"/>
          <w:lang w:val="en-US"/>
        </w:rPr>
        <w:t>nuic86500x@istruzione.it    nuic86500x@pec.istruzione.it   www.comprensivoatzara.gov.it</w:t>
      </w:r>
    </w:p>
    <w:p w:rsidR="002E517E" w:rsidRPr="004B3968" w:rsidRDefault="002E517E" w:rsidP="002E517E">
      <w:pPr>
        <w:jc w:val="center"/>
        <w:rPr>
          <w:rFonts w:ascii="Garamond" w:hAnsi="Garamond"/>
          <w:b/>
        </w:rPr>
      </w:pPr>
      <w:r w:rsidRPr="004B3968">
        <w:rPr>
          <w:rFonts w:ascii="Garamond" w:hAnsi="Garamond"/>
          <w:b/>
        </w:rPr>
        <w:t>08030 ATZARA   Nu</w:t>
      </w:r>
    </w:p>
    <w:p w:rsidR="002E517E" w:rsidRPr="004B3968" w:rsidRDefault="002E517E" w:rsidP="002E517E">
      <w:pPr>
        <w:jc w:val="center"/>
        <w:rPr>
          <w:rFonts w:ascii="Garamond" w:hAnsi="Garamond"/>
        </w:rPr>
      </w:pPr>
    </w:p>
    <w:p w:rsidR="002E517E" w:rsidRPr="004B3968" w:rsidRDefault="002E517E" w:rsidP="002E517E">
      <w:pPr>
        <w:tabs>
          <w:tab w:val="left" w:pos="2340"/>
        </w:tabs>
        <w:spacing w:before="29" w:line="271" w:lineRule="exact"/>
        <w:ind w:right="-56"/>
        <w:rPr>
          <w:rFonts w:ascii="Garamond" w:hAnsi="Garamond"/>
        </w:rPr>
      </w:pPr>
      <w:proofErr w:type="spellStart"/>
      <w:r w:rsidRPr="004B3968">
        <w:rPr>
          <w:rFonts w:ascii="Garamond" w:hAnsi="Garamond"/>
        </w:rPr>
        <w:t>Prot</w:t>
      </w:r>
      <w:proofErr w:type="spellEnd"/>
      <w:r w:rsidRPr="004B3968">
        <w:rPr>
          <w:rFonts w:ascii="Garamond" w:hAnsi="Garamond"/>
        </w:rPr>
        <w:t>. N°</w:t>
      </w:r>
      <w:r>
        <w:rPr>
          <w:rFonts w:ascii="Garamond" w:hAnsi="Garamond"/>
        </w:rPr>
        <w:t>6783</w:t>
      </w:r>
      <w:r w:rsidRPr="004B3968">
        <w:rPr>
          <w:rFonts w:ascii="Garamond" w:hAnsi="Garamond"/>
        </w:rPr>
        <w:t>/</w:t>
      </w:r>
      <w:r>
        <w:rPr>
          <w:rFonts w:ascii="Garamond" w:hAnsi="Garamond"/>
        </w:rPr>
        <w:t>1.8.e</w:t>
      </w:r>
      <w:r w:rsidRPr="004B3968">
        <w:rPr>
          <w:rFonts w:ascii="Garamond" w:hAnsi="Garamond"/>
        </w:rPr>
        <w:tab/>
      </w:r>
      <w:r w:rsidRPr="004B3968">
        <w:rPr>
          <w:rFonts w:ascii="Garamond" w:hAnsi="Garamond"/>
        </w:rPr>
        <w:tab/>
      </w:r>
      <w:r w:rsidRPr="004B3968">
        <w:rPr>
          <w:rFonts w:ascii="Garamond" w:hAnsi="Garamond"/>
        </w:rPr>
        <w:tab/>
      </w:r>
      <w:r w:rsidRPr="004B3968">
        <w:rPr>
          <w:rFonts w:ascii="Garamond" w:hAnsi="Garamond"/>
        </w:rPr>
        <w:tab/>
      </w:r>
      <w:r w:rsidRPr="004B3968">
        <w:rPr>
          <w:rFonts w:ascii="Garamond" w:hAnsi="Garamond"/>
        </w:rPr>
        <w:tab/>
      </w:r>
      <w:r w:rsidRPr="004B3968">
        <w:rPr>
          <w:rFonts w:ascii="Garamond" w:hAnsi="Garamond"/>
        </w:rPr>
        <w:tab/>
      </w:r>
      <w:r w:rsidRPr="004B3968">
        <w:rPr>
          <w:rFonts w:ascii="Garamond" w:hAnsi="Garamond"/>
        </w:rPr>
        <w:tab/>
      </w:r>
      <w:r w:rsidRPr="004B3968">
        <w:rPr>
          <w:rFonts w:ascii="Garamond" w:hAnsi="Garamond"/>
        </w:rPr>
        <w:tab/>
        <w:t xml:space="preserve">Atzara, </w:t>
      </w:r>
      <w:r>
        <w:rPr>
          <w:rFonts w:ascii="Garamond" w:hAnsi="Garamond"/>
        </w:rPr>
        <w:t>21</w:t>
      </w:r>
      <w:r w:rsidRPr="004B3968">
        <w:rPr>
          <w:rFonts w:ascii="Garamond" w:hAnsi="Garamond"/>
        </w:rPr>
        <w:t>/0</w:t>
      </w:r>
      <w:r>
        <w:rPr>
          <w:rFonts w:ascii="Garamond" w:hAnsi="Garamond"/>
        </w:rPr>
        <w:t>9</w:t>
      </w:r>
      <w:r w:rsidRPr="004B3968">
        <w:rPr>
          <w:rFonts w:ascii="Garamond" w:hAnsi="Garamond"/>
        </w:rPr>
        <w:t>/2020</w:t>
      </w:r>
    </w:p>
    <w:p w:rsidR="000F0D22" w:rsidRPr="002E517E" w:rsidRDefault="000F0D22" w:rsidP="002E517E">
      <w:pPr>
        <w:pStyle w:val="Corpotesto"/>
        <w:spacing w:line="320" w:lineRule="exact"/>
        <w:rPr>
          <w:rFonts w:ascii="Garamond" w:hAnsi="Garamond"/>
          <w:spacing w:val="20"/>
          <w:sz w:val="22"/>
          <w:szCs w:val="22"/>
        </w:rPr>
      </w:pPr>
    </w:p>
    <w:p w:rsidR="000F0D22" w:rsidRPr="002E517E" w:rsidRDefault="002E517E" w:rsidP="001D492E">
      <w:pPr>
        <w:pStyle w:val="Corpotesto"/>
        <w:spacing w:before="90" w:line="320" w:lineRule="exact"/>
        <w:ind w:right="257"/>
        <w:jc w:val="right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spacing w:val="20"/>
          <w:sz w:val="22"/>
          <w:szCs w:val="22"/>
        </w:rPr>
        <w:t>AI DOCENTI E AL PERSONALE ATA</w:t>
      </w:r>
    </w:p>
    <w:p w:rsidR="000F0D22" w:rsidRPr="002E517E" w:rsidRDefault="002E517E" w:rsidP="001D492E">
      <w:pPr>
        <w:pStyle w:val="Corpotesto"/>
        <w:spacing w:line="320" w:lineRule="exact"/>
        <w:ind w:right="257"/>
        <w:jc w:val="right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spacing w:val="20"/>
          <w:sz w:val="22"/>
          <w:szCs w:val="22"/>
        </w:rPr>
        <w:t>AL D.S.G.A.</w:t>
      </w:r>
    </w:p>
    <w:p w:rsidR="000F0D22" w:rsidRPr="002E517E" w:rsidRDefault="002E517E" w:rsidP="001D492E">
      <w:pPr>
        <w:pStyle w:val="Corpotesto"/>
        <w:spacing w:line="320" w:lineRule="exact"/>
        <w:ind w:right="257"/>
        <w:jc w:val="right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spacing w:val="20"/>
          <w:sz w:val="22"/>
          <w:szCs w:val="22"/>
        </w:rPr>
        <w:t>AI GENITORI DEGLI ALUNNI</w:t>
      </w:r>
    </w:p>
    <w:p w:rsidR="000F0D22" w:rsidRPr="002E517E" w:rsidRDefault="002E517E" w:rsidP="001D492E">
      <w:pPr>
        <w:pStyle w:val="Corpotesto"/>
        <w:spacing w:line="320" w:lineRule="exact"/>
        <w:ind w:right="257"/>
        <w:jc w:val="right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spacing w:val="20"/>
          <w:sz w:val="22"/>
          <w:szCs w:val="22"/>
        </w:rPr>
        <w:t xml:space="preserve">I.C. </w:t>
      </w:r>
      <w:r>
        <w:rPr>
          <w:rFonts w:ascii="Garamond" w:hAnsi="Garamond"/>
          <w:spacing w:val="20"/>
          <w:sz w:val="22"/>
          <w:szCs w:val="22"/>
        </w:rPr>
        <w:t>ATZARA</w:t>
      </w:r>
    </w:p>
    <w:p w:rsidR="000F0D22" w:rsidRPr="002E517E" w:rsidRDefault="002E517E" w:rsidP="001D492E">
      <w:pPr>
        <w:pStyle w:val="Corpotesto"/>
        <w:spacing w:line="320" w:lineRule="exact"/>
        <w:ind w:left="6470" w:right="257" w:hanging="233"/>
        <w:jc w:val="right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spacing w:val="20"/>
          <w:sz w:val="22"/>
          <w:szCs w:val="22"/>
        </w:rPr>
        <w:t>SITO-ATTI-AMMINISTRAZIONE TRASPARENTE</w:t>
      </w:r>
    </w:p>
    <w:p w:rsidR="000F0D22" w:rsidRPr="002E517E" w:rsidRDefault="000F0D22" w:rsidP="002E517E">
      <w:pPr>
        <w:pStyle w:val="Corpotesto"/>
        <w:spacing w:line="320" w:lineRule="exact"/>
        <w:rPr>
          <w:rFonts w:ascii="Garamond" w:hAnsi="Garamond"/>
          <w:spacing w:val="20"/>
          <w:sz w:val="22"/>
          <w:szCs w:val="22"/>
        </w:rPr>
      </w:pPr>
    </w:p>
    <w:p w:rsidR="000F0D22" w:rsidRPr="002E517E" w:rsidRDefault="000F0D22" w:rsidP="002E517E">
      <w:pPr>
        <w:pStyle w:val="Corpotesto"/>
        <w:spacing w:before="2" w:line="320" w:lineRule="exact"/>
        <w:rPr>
          <w:rFonts w:ascii="Garamond" w:hAnsi="Garamond"/>
          <w:spacing w:val="20"/>
          <w:sz w:val="22"/>
          <w:szCs w:val="22"/>
        </w:rPr>
      </w:pPr>
    </w:p>
    <w:p w:rsidR="000F0D22" w:rsidRPr="002E517E" w:rsidRDefault="002E517E" w:rsidP="002E517E">
      <w:pPr>
        <w:pStyle w:val="Corpotesto"/>
        <w:spacing w:line="320" w:lineRule="exact"/>
        <w:ind w:left="200"/>
        <w:rPr>
          <w:rFonts w:ascii="Garamond" w:hAnsi="Garamond"/>
          <w:b/>
          <w:spacing w:val="20"/>
          <w:sz w:val="22"/>
          <w:szCs w:val="22"/>
        </w:rPr>
      </w:pPr>
      <w:r w:rsidRPr="002E517E">
        <w:rPr>
          <w:rFonts w:ascii="Garamond" w:hAnsi="Garamond"/>
          <w:b/>
          <w:spacing w:val="20"/>
          <w:sz w:val="22"/>
          <w:szCs w:val="22"/>
        </w:rPr>
        <w:t xml:space="preserve">OGGETTO: </w:t>
      </w:r>
      <w:r w:rsidR="00C8463E">
        <w:rPr>
          <w:rFonts w:ascii="Garamond" w:hAnsi="Garamond"/>
          <w:b/>
          <w:spacing w:val="20"/>
          <w:sz w:val="22"/>
          <w:szCs w:val="22"/>
        </w:rPr>
        <w:t xml:space="preserve">PROTOCOLLO COVID </w:t>
      </w:r>
      <w:r w:rsidRPr="002E517E">
        <w:rPr>
          <w:rFonts w:ascii="Garamond" w:hAnsi="Garamond"/>
          <w:b/>
          <w:spacing w:val="20"/>
          <w:sz w:val="22"/>
          <w:szCs w:val="22"/>
        </w:rPr>
        <w:t>DISPOSIZIONI INTERVENTO SU CASI SOSPETTI DI COVID – 19.</w:t>
      </w:r>
    </w:p>
    <w:p w:rsidR="000F0D22" w:rsidRPr="002E517E" w:rsidRDefault="000F0D22" w:rsidP="002E517E">
      <w:pPr>
        <w:pStyle w:val="Corpotesto"/>
        <w:spacing w:before="7" w:line="320" w:lineRule="exact"/>
        <w:rPr>
          <w:rFonts w:ascii="Garamond" w:hAnsi="Garamond"/>
          <w:spacing w:val="20"/>
          <w:sz w:val="22"/>
          <w:szCs w:val="22"/>
        </w:rPr>
      </w:pPr>
    </w:p>
    <w:p w:rsidR="000F0D22" w:rsidRPr="00C8463E" w:rsidRDefault="00C8463E" w:rsidP="00C8463E">
      <w:pPr>
        <w:spacing w:line="320" w:lineRule="exact"/>
        <w:ind w:left="3154"/>
        <w:rPr>
          <w:rFonts w:ascii="Garamond" w:hAnsi="Garamond"/>
          <w:b/>
          <w:spacing w:val="20"/>
        </w:rPr>
      </w:pPr>
      <w:r>
        <w:rPr>
          <w:rFonts w:ascii="Garamond" w:hAnsi="Garamond"/>
          <w:b/>
          <w:spacing w:val="20"/>
        </w:rPr>
        <w:t xml:space="preserve">  </w:t>
      </w:r>
      <w:r w:rsidR="002E517E" w:rsidRPr="00C8463E">
        <w:rPr>
          <w:rFonts w:ascii="Garamond" w:hAnsi="Garamond"/>
          <w:b/>
          <w:spacing w:val="20"/>
        </w:rPr>
        <w:t>LA</w:t>
      </w:r>
      <w:r w:rsidR="002061FA" w:rsidRPr="00C8463E">
        <w:rPr>
          <w:rFonts w:ascii="Garamond" w:hAnsi="Garamond"/>
          <w:b/>
          <w:spacing w:val="20"/>
        </w:rPr>
        <w:t xml:space="preserve"> DIRIGENTE SCOLASTIC</w:t>
      </w:r>
      <w:r w:rsidR="002E517E" w:rsidRPr="00C8463E">
        <w:rPr>
          <w:rFonts w:ascii="Garamond" w:hAnsi="Garamond"/>
          <w:b/>
          <w:spacing w:val="20"/>
        </w:rPr>
        <w:t>A</w:t>
      </w:r>
    </w:p>
    <w:p w:rsidR="000F0D22" w:rsidRPr="002E517E" w:rsidRDefault="002061FA" w:rsidP="00C8463E">
      <w:pPr>
        <w:pStyle w:val="Corpotesto"/>
        <w:spacing w:before="170" w:line="320" w:lineRule="exact"/>
        <w:ind w:left="284" w:right="149"/>
        <w:jc w:val="both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b/>
          <w:spacing w:val="20"/>
          <w:sz w:val="22"/>
          <w:szCs w:val="22"/>
        </w:rPr>
        <w:t xml:space="preserve">PREMESSO </w:t>
      </w:r>
      <w:r w:rsidRPr="002E517E">
        <w:rPr>
          <w:rFonts w:ascii="Garamond" w:hAnsi="Garamond"/>
          <w:spacing w:val="20"/>
          <w:sz w:val="22"/>
          <w:szCs w:val="22"/>
        </w:rPr>
        <w:t xml:space="preserve">che la scuola s’impegna a contrastare la diffusione del contagio da COVID – 19, in maniera complementare, nell’ambito della più ampia politica nazionale sulle misure sanitarie; </w:t>
      </w:r>
      <w:r w:rsidRPr="002E517E">
        <w:rPr>
          <w:rFonts w:ascii="Garamond" w:hAnsi="Garamond"/>
          <w:b/>
          <w:spacing w:val="20"/>
          <w:sz w:val="22"/>
          <w:szCs w:val="22"/>
        </w:rPr>
        <w:t xml:space="preserve">CONSIDERATO </w:t>
      </w:r>
      <w:r w:rsidRPr="002E517E">
        <w:rPr>
          <w:rFonts w:ascii="Garamond" w:hAnsi="Garamond"/>
          <w:spacing w:val="20"/>
          <w:sz w:val="22"/>
          <w:szCs w:val="22"/>
        </w:rPr>
        <w:t>che per procedere ad una riapertura scolastica più sicura sono nece</w:t>
      </w:r>
      <w:r w:rsidRPr="002E517E">
        <w:rPr>
          <w:rFonts w:ascii="Garamond" w:hAnsi="Garamond"/>
          <w:spacing w:val="20"/>
          <w:sz w:val="22"/>
          <w:szCs w:val="22"/>
        </w:rPr>
        <w:t xml:space="preserve">ssarie la </w:t>
      </w:r>
      <w:r w:rsidRPr="00C8463E">
        <w:rPr>
          <w:rFonts w:ascii="Garamond" w:hAnsi="Garamond"/>
          <w:b/>
          <w:spacing w:val="20"/>
          <w:sz w:val="22"/>
          <w:szCs w:val="22"/>
        </w:rPr>
        <w:t xml:space="preserve">comprensione e la consapevolezza dei rischi </w:t>
      </w:r>
      <w:r w:rsidRPr="002E517E">
        <w:rPr>
          <w:rFonts w:ascii="Garamond" w:hAnsi="Garamond"/>
          <w:spacing w:val="20"/>
          <w:sz w:val="22"/>
          <w:szCs w:val="22"/>
        </w:rPr>
        <w:t>per la salute pubblica sugli studenti, sul personale scolastico e sui loro contatti sociali</w:t>
      </w:r>
      <w:r w:rsidRPr="002E517E">
        <w:rPr>
          <w:rFonts w:ascii="Garamond" w:hAnsi="Garamond"/>
          <w:spacing w:val="20"/>
          <w:sz w:val="22"/>
          <w:szCs w:val="22"/>
        </w:rPr>
        <w:t xml:space="preserve"> </w:t>
      </w:r>
      <w:r w:rsidRPr="002E517E">
        <w:rPr>
          <w:rFonts w:ascii="Garamond" w:hAnsi="Garamond"/>
          <w:spacing w:val="20"/>
          <w:sz w:val="22"/>
          <w:szCs w:val="22"/>
        </w:rPr>
        <w:t>immediati;</w:t>
      </w:r>
    </w:p>
    <w:p w:rsidR="000F0D22" w:rsidRPr="002E517E" w:rsidRDefault="002061FA" w:rsidP="00C8463E">
      <w:pPr>
        <w:pStyle w:val="Corpotesto"/>
        <w:spacing w:before="9" w:line="320" w:lineRule="exact"/>
        <w:ind w:left="284" w:right="149"/>
        <w:jc w:val="both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b/>
          <w:spacing w:val="20"/>
          <w:sz w:val="22"/>
          <w:szCs w:val="22"/>
        </w:rPr>
        <w:t xml:space="preserve">TENUTO CONTO </w:t>
      </w:r>
      <w:r w:rsidRPr="002E517E">
        <w:rPr>
          <w:rFonts w:ascii="Garamond" w:hAnsi="Garamond"/>
          <w:spacing w:val="20"/>
          <w:sz w:val="22"/>
          <w:szCs w:val="22"/>
        </w:rPr>
        <w:t>dei seguenti documenti principali in materia delle suddette misure di contrasto alla d</w:t>
      </w:r>
      <w:r w:rsidRPr="002E517E">
        <w:rPr>
          <w:rFonts w:ascii="Garamond" w:hAnsi="Garamond"/>
          <w:spacing w:val="20"/>
          <w:sz w:val="22"/>
          <w:szCs w:val="22"/>
        </w:rPr>
        <w:t>iffusione del virus:</w:t>
      </w:r>
    </w:p>
    <w:p w:rsidR="000F0D22" w:rsidRPr="002E517E" w:rsidRDefault="002061FA" w:rsidP="00C8463E">
      <w:pPr>
        <w:pStyle w:val="Paragrafoelenco"/>
        <w:numPr>
          <w:ilvl w:val="0"/>
          <w:numId w:val="6"/>
        </w:numPr>
        <w:tabs>
          <w:tab w:val="left" w:pos="602"/>
        </w:tabs>
        <w:spacing w:before="3" w:line="320" w:lineRule="exact"/>
        <w:ind w:left="284" w:right="149" w:firstLine="0"/>
        <w:rPr>
          <w:rFonts w:ascii="Garamond" w:hAnsi="Garamond"/>
          <w:spacing w:val="20"/>
        </w:rPr>
      </w:pPr>
      <w:r w:rsidRPr="002E517E">
        <w:rPr>
          <w:rFonts w:ascii="Garamond" w:hAnsi="Garamond"/>
          <w:spacing w:val="20"/>
        </w:rPr>
        <w:t xml:space="preserve">Documento </w:t>
      </w:r>
      <w:r w:rsidR="001D492E" w:rsidRPr="00C8463E">
        <w:rPr>
          <w:rFonts w:ascii="Garamond" w:hAnsi="Garamond"/>
          <w:b/>
          <w:spacing w:val="20"/>
        </w:rPr>
        <w:t>PIANO SCUOLA</w:t>
      </w:r>
      <w:r w:rsidR="001D492E" w:rsidRPr="001D492E">
        <w:rPr>
          <w:rFonts w:ascii="Garamond" w:hAnsi="Garamond"/>
          <w:spacing w:val="20"/>
        </w:rPr>
        <w:t xml:space="preserve"> </w:t>
      </w:r>
      <w:r w:rsidR="001D492E" w:rsidRPr="002E517E">
        <w:rPr>
          <w:rFonts w:ascii="Garamond" w:hAnsi="Garamond"/>
          <w:spacing w:val="20"/>
        </w:rPr>
        <w:t>per la pianificaz</w:t>
      </w:r>
      <w:r w:rsidR="001D492E">
        <w:rPr>
          <w:rFonts w:ascii="Garamond" w:hAnsi="Garamond"/>
          <w:spacing w:val="20"/>
        </w:rPr>
        <w:t xml:space="preserve">ione delle attività scolastiche, </w:t>
      </w:r>
      <w:r w:rsidRPr="002E517E">
        <w:rPr>
          <w:rFonts w:ascii="Garamond" w:hAnsi="Garamond"/>
          <w:spacing w:val="20"/>
        </w:rPr>
        <w:t>educative e formative in tutte le Istituzioni del Sistema nazionale di Istruzione per l’anno scolastico 2020/2021 (26/6/2020) del Ministero</w:t>
      </w:r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spacing w:val="20"/>
        </w:rPr>
        <w:t>dell’Istruzione;</w:t>
      </w:r>
    </w:p>
    <w:p w:rsidR="000F0D22" w:rsidRPr="002E517E" w:rsidRDefault="001D492E" w:rsidP="00C8463E">
      <w:pPr>
        <w:pStyle w:val="Paragrafoelenco"/>
        <w:numPr>
          <w:ilvl w:val="0"/>
          <w:numId w:val="6"/>
        </w:numPr>
        <w:tabs>
          <w:tab w:val="left" w:pos="602"/>
        </w:tabs>
        <w:spacing w:line="320" w:lineRule="exact"/>
        <w:ind w:left="284" w:right="149" w:firstLine="0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A cura del</w:t>
      </w:r>
      <w:r w:rsidRPr="002E517E">
        <w:rPr>
          <w:rFonts w:ascii="Garamond" w:hAnsi="Garamond"/>
          <w:spacing w:val="20"/>
        </w:rPr>
        <w:t xml:space="preserve"> </w:t>
      </w:r>
      <w:r w:rsidRPr="00C8463E">
        <w:rPr>
          <w:rFonts w:ascii="Garamond" w:hAnsi="Garamond"/>
          <w:b/>
          <w:spacing w:val="20"/>
        </w:rPr>
        <w:t>CTS</w:t>
      </w:r>
      <w:r>
        <w:rPr>
          <w:rFonts w:ascii="Garamond" w:hAnsi="Garamond"/>
          <w:spacing w:val="20"/>
        </w:rPr>
        <w:t xml:space="preserve"> </w:t>
      </w:r>
      <w:r w:rsidR="002061FA" w:rsidRPr="002E517E">
        <w:rPr>
          <w:rFonts w:ascii="Garamond" w:hAnsi="Garamond"/>
          <w:spacing w:val="20"/>
        </w:rPr>
        <w:t>Ipotesi di rimodul</w:t>
      </w:r>
      <w:r w:rsidR="002061FA" w:rsidRPr="002E517E">
        <w:rPr>
          <w:rFonts w:ascii="Garamond" w:hAnsi="Garamond"/>
          <w:spacing w:val="20"/>
        </w:rPr>
        <w:t>azione delle misure contenitive nel settore scolastico e le modalità di ripresa delle attività didattiche per il prossimo anno scolastico, approvato in data 28/5/2020 e successivamente aggiornato il</w:t>
      </w:r>
      <w:r>
        <w:rPr>
          <w:rFonts w:ascii="Garamond" w:hAnsi="Garamond"/>
          <w:spacing w:val="20"/>
        </w:rPr>
        <w:t xml:space="preserve"> </w:t>
      </w:r>
      <w:r w:rsidR="002061FA" w:rsidRPr="002E517E">
        <w:rPr>
          <w:rFonts w:ascii="Garamond" w:hAnsi="Garamond"/>
          <w:spacing w:val="20"/>
        </w:rPr>
        <w:t>22/6/2020</w:t>
      </w:r>
      <w:r>
        <w:rPr>
          <w:rFonts w:ascii="Garamond" w:hAnsi="Garamond"/>
          <w:spacing w:val="20"/>
        </w:rPr>
        <w:t>;</w:t>
      </w:r>
      <w:r w:rsidR="002061FA" w:rsidRPr="002E517E">
        <w:rPr>
          <w:rFonts w:ascii="Garamond" w:hAnsi="Garamond"/>
          <w:spacing w:val="20"/>
        </w:rPr>
        <w:t xml:space="preserve"> </w:t>
      </w:r>
    </w:p>
    <w:p w:rsidR="000F0D22" w:rsidRPr="002E517E" w:rsidRDefault="002061FA" w:rsidP="00C8463E">
      <w:pPr>
        <w:pStyle w:val="Paragrafoelenco"/>
        <w:numPr>
          <w:ilvl w:val="0"/>
          <w:numId w:val="6"/>
        </w:numPr>
        <w:tabs>
          <w:tab w:val="left" w:pos="602"/>
        </w:tabs>
        <w:spacing w:line="320" w:lineRule="exact"/>
        <w:ind w:left="284" w:right="149" w:firstLine="0"/>
        <w:rPr>
          <w:rFonts w:ascii="Garamond" w:hAnsi="Garamond"/>
          <w:spacing w:val="20"/>
        </w:rPr>
      </w:pPr>
      <w:r w:rsidRPr="00C8463E">
        <w:rPr>
          <w:rFonts w:ascii="Garamond" w:hAnsi="Garamond"/>
          <w:b/>
          <w:spacing w:val="20"/>
        </w:rPr>
        <w:t>Circolare n. 18584</w:t>
      </w:r>
      <w:r w:rsidRPr="002E517E">
        <w:rPr>
          <w:rFonts w:ascii="Garamond" w:hAnsi="Garamond"/>
          <w:spacing w:val="20"/>
        </w:rPr>
        <w:t xml:space="preserve"> del 29 maggio 2020: “Ricerca e gestione dei contatti di casi COVID-19 (</w:t>
      </w:r>
      <w:proofErr w:type="spellStart"/>
      <w:r w:rsidRPr="002E517E">
        <w:rPr>
          <w:rFonts w:ascii="Garamond" w:hAnsi="Garamond"/>
          <w:spacing w:val="20"/>
        </w:rPr>
        <w:t>contact</w:t>
      </w:r>
      <w:proofErr w:type="spellEnd"/>
      <w:r w:rsidRPr="002E517E">
        <w:rPr>
          <w:rFonts w:ascii="Garamond" w:hAnsi="Garamond"/>
          <w:spacing w:val="20"/>
        </w:rPr>
        <w:t xml:space="preserve"> </w:t>
      </w:r>
      <w:proofErr w:type="spellStart"/>
      <w:r w:rsidRPr="002E517E">
        <w:rPr>
          <w:rFonts w:ascii="Garamond" w:hAnsi="Garamond"/>
          <w:spacing w:val="20"/>
        </w:rPr>
        <w:t>tracing</w:t>
      </w:r>
      <w:proofErr w:type="spellEnd"/>
      <w:r w:rsidRPr="002E517E">
        <w:rPr>
          <w:rFonts w:ascii="Garamond" w:hAnsi="Garamond"/>
          <w:spacing w:val="20"/>
        </w:rPr>
        <w:t xml:space="preserve">) ed </w:t>
      </w:r>
      <w:proofErr w:type="spellStart"/>
      <w:r w:rsidRPr="002E517E">
        <w:rPr>
          <w:rFonts w:ascii="Garamond" w:hAnsi="Garamond"/>
          <w:spacing w:val="20"/>
        </w:rPr>
        <w:t>App</w:t>
      </w:r>
      <w:proofErr w:type="spellEnd"/>
      <w:r w:rsidRPr="002E517E">
        <w:rPr>
          <w:rFonts w:ascii="Garamond" w:hAnsi="Garamond"/>
          <w:spacing w:val="20"/>
        </w:rPr>
        <w:t xml:space="preserve"> IMMUNI;</w:t>
      </w:r>
    </w:p>
    <w:p w:rsidR="000F0D22" w:rsidRPr="002E517E" w:rsidRDefault="002061FA" w:rsidP="00C8463E">
      <w:pPr>
        <w:pStyle w:val="Paragrafoelenco"/>
        <w:numPr>
          <w:ilvl w:val="0"/>
          <w:numId w:val="6"/>
        </w:numPr>
        <w:tabs>
          <w:tab w:val="left" w:pos="602"/>
        </w:tabs>
        <w:spacing w:line="320" w:lineRule="exact"/>
        <w:ind w:left="284" w:right="149" w:firstLine="0"/>
        <w:rPr>
          <w:rFonts w:ascii="Garamond" w:hAnsi="Garamond"/>
          <w:spacing w:val="20"/>
        </w:rPr>
      </w:pPr>
      <w:r w:rsidRPr="00C8463E">
        <w:rPr>
          <w:rFonts w:ascii="Garamond" w:hAnsi="Garamond"/>
          <w:b/>
          <w:spacing w:val="20"/>
        </w:rPr>
        <w:t>Rapporto ISS COVID-19</w:t>
      </w:r>
      <w:r w:rsidRPr="002E517E">
        <w:rPr>
          <w:rFonts w:ascii="Garamond" w:hAnsi="Garamond"/>
          <w:spacing w:val="20"/>
        </w:rPr>
        <w:t xml:space="preserve"> n. 1/2020 Rev. - Indicazioni ad interim per l’effett</w:t>
      </w:r>
      <w:r w:rsidR="001D492E">
        <w:rPr>
          <w:rFonts w:ascii="Garamond" w:hAnsi="Garamond"/>
          <w:spacing w:val="20"/>
        </w:rPr>
        <w:t>uazione dell’isolamento e dell’</w:t>
      </w:r>
      <w:r w:rsidRPr="002E517E">
        <w:rPr>
          <w:rFonts w:ascii="Garamond" w:hAnsi="Garamond"/>
          <w:spacing w:val="20"/>
        </w:rPr>
        <w:t xml:space="preserve">assistenza </w:t>
      </w:r>
      <w:r w:rsidRPr="002E517E">
        <w:rPr>
          <w:rFonts w:ascii="Garamond" w:hAnsi="Garamond"/>
          <w:spacing w:val="20"/>
        </w:rPr>
        <w:lastRenderedPageBreak/>
        <w:t>sanitaria domicil</w:t>
      </w:r>
      <w:r w:rsidRPr="002E517E">
        <w:rPr>
          <w:rFonts w:ascii="Garamond" w:hAnsi="Garamond"/>
          <w:spacing w:val="20"/>
        </w:rPr>
        <w:t xml:space="preserve">iare nell’attuale contesto COVID-19, versione </w:t>
      </w:r>
      <w:r w:rsidR="001D492E">
        <w:rPr>
          <w:rFonts w:ascii="Garamond" w:hAnsi="Garamond"/>
          <w:spacing w:val="20"/>
        </w:rPr>
        <w:t xml:space="preserve">58 </w:t>
      </w:r>
      <w:r w:rsidRPr="002E517E">
        <w:rPr>
          <w:rFonts w:ascii="Garamond" w:hAnsi="Garamond"/>
          <w:spacing w:val="20"/>
        </w:rPr>
        <w:t xml:space="preserve">del </w:t>
      </w:r>
      <w:r w:rsidR="001D492E" w:rsidRPr="00C8463E">
        <w:rPr>
          <w:rFonts w:ascii="Garamond" w:hAnsi="Garamond"/>
          <w:b/>
          <w:spacing w:val="20"/>
        </w:rPr>
        <w:t>28 agosto</w:t>
      </w:r>
      <w:r w:rsidRPr="00C8463E">
        <w:rPr>
          <w:rFonts w:ascii="Garamond" w:hAnsi="Garamond"/>
          <w:b/>
          <w:spacing w:val="20"/>
        </w:rPr>
        <w:t xml:space="preserve"> </w:t>
      </w:r>
      <w:r w:rsidRPr="00C8463E">
        <w:rPr>
          <w:rFonts w:ascii="Garamond" w:hAnsi="Garamond"/>
          <w:b/>
          <w:spacing w:val="20"/>
        </w:rPr>
        <w:t>2020</w:t>
      </w:r>
      <w:r w:rsidRPr="002E517E">
        <w:rPr>
          <w:rFonts w:ascii="Garamond" w:hAnsi="Garamond"/>
          <w:spacing w:val="20"/>
        </w:rPr>
        <w:t>;</w:t>
      </w:r>
    </w:p>
    <w:p w:rsidR="000F0D22" w:rsidRPr="002E517E" w:rsidRDefault="002061FA" w:rsidP="00C8463E">
      <w:pPr>
        <w:pStyle w:val="Paragrafoelenco"/>
        <w:numPr>
          <w:ilvl w:val="0"/>
          <w:numId w:val="6"/>
        </w:numPr>
        <w:tabs>
          <w:tab w:val="left" w:pos="602"/>
        </w:tabs>
        <w:spacing w:before="90" w:line="320" w:lineRule="exact"/>
        <w:ind w:left="284" w:right="149" w:firstLine="0"/>
        <w:rPr>
          <w:rFonts w:ascii="Garamond" w:hAnsi="Garamond"/>
          <w:spacing w:val="20"/>
        </w:rPr>
      </w:pPr>
      <w:r w:rsidRPr="002E517E">
        <w:rPr>
          <w:rFonts w:ascii="Garamond" w:hAnsi="Garamond"/>
          <w:spacing w:val="20"/>
        </w:rPr>
        <w:t xml:space="preserve">Indicazioni operative per la gestione di casi e focolai di SARS-CoV-2 </w:t>
      </w:r>
      <w:r w:rsidRPr="002E517E">
        <w:rPr>
          <w:rFonts w:ascii="Garamond" w:hAnsi="Garamond"/>
          <w:spacing w:val="20"/>
        </w:rPr>
        <w:t>del Gruppo di Lavoro ISS, Ministero della Salute, Ministero</w:t>
      </w:r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spacing w:val="20"/>
        </w:rPr>
        <w:t>dell’Ist</w:t>
      </w:r>
      <w:r w:rsidRPr="002E517E">
        <w:rPr>
          <w:rFonts w:ascii="Garamond" w:hAnsi="Garamond"/>
          <w:spacing w:val="20"/>
        </w:rPr>
        <w:t>ruzione,</w:t>
      </w:r>
      <w:r w:rsidRPr="002E517E">
        <w:rPr>
          <w:rFonts w:ascii="Garamond" w:hAnsi="Garamond"/>
          <w:spacing w:val="20"/>
        </w:rPr>
        <w:t>- INAIL, della Fondazione Bruno Kessler, della Regione Emilia-Romagna e della Regione Veneto del 21/08/2020;</w:t>
      </w:r>
    </w:p>
    <w:p w:rsidR="000F0D22" w:rsidRPr="002E517E" w:rsidRDefault="002061FA" w:rsidP="00C8463E">
      <w:pPr>
        <w:pStyle w:val="Corpotesto"/>
        <w:spacing w:before="5" w:line="320" w:lineRule="exact"/>
        <w:ind w:left="284" w:right="149"/>
        <w:jc w:val="both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b/>
          <w:spacing w:val="20"/>
          <w:sz w:val="22"/>
          <w:szCs w:val="22"/>
        </w:rPr>
        <w:t xml:space="preserve">VALUTATO </w:t>
      </w:r>
      <w:r w:rsidRPr="002E517E">
        <w:rPr>
          <w:rFonts w:ascii="Garamond" w:hAnsi="Garamond"/>
          <w:spacing w:val="20"/>
          <w:sz w:val="22"/>
          <w:szCs w:val="22"/>
        </w:rPr>
        <w:t xml:space="preserve">indispensabile prevedere, </w:t>
      </w:r>
      <w:r w:rsidR="001D492E">
        <w:rPr>
          <w:rFonts w:ascii="Garamond" w:hAnsi="Garamond"/>
          <w:spacing w:val="20"/>
          <w:sz w:val="22"/>
          <w:szCs w:val="22"/>
        </w:rPr>
        <w:t>a</w:t>
      </w:r>
      <w:r w:rsidRPr="002E517E">
        <w:rPr>
          <w:rFonts w:ascii="Garamond" w:hAnsi="Garamond"/>
          <w:spacing w:val="20"/>
          <w:sz w:val="22"/>
          <w:szCs w:val="22"/>
        </w:rPr>
        <w:t>i fini dell’identificazione precoce dei casi sospetti:</w:t>
      </w:r>
    </w:p>
    <w:p w:rsidR="000F0D22" w:rsidRPr="002E517E" w:rsidRDefault="002061FA" w:rsidP="00C8463E">
      <w:pPr>
        <w:pStyle w:val="Paragrafoelenco"/>
        <w:numPr>
          <w:ilvl w:val="0"/>
          <w:numId w:val="5"/>
        </w:numPr>
        <w:tabs>
          <w:tab w:val="left" w:pos="601"/>
          <w:tab w:val="left" w:pos="602"/>
        </w:tabs>
        <w:spacing w:before="46" w:line="320" w:lineRule="exact"/>
        <w:ind w:left="284" w:right="149" w:firstLine="0"/>
        <w:rPr>
          <w:rFonts w:ascii="Garamond" w:hAnsi="Garamond"/>
          <w:spacing w:val="20"/>
        </w:rPr>
      </w:pPr>
      <w:proofErr w:type="gramStart"/>
      <w:r w:rsidRPr="002E517E">
        <w:rPr>
          <w:rFonts w:ascii="Garamond" w:hAnsi="Garamond"/>
          <w:spacing w:val="20"/>
        </w:rPr>
        <w:t>un</w:t>
      </w:r>
      <w:proofErr w:type="gramEnd"/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b/>
          <w:spacing w:val="20"/>
        </w:rPr>
        <w:t xml:space="preserve">sistema di monitoraggio </w:t>
      </w:r>
      <w:r w:rsidRPr="002E517E">
        <w:rPr>
          <w:rFonts w:ascii="Garamond" w:hAnsi="Garamond"/>
          <w:b/>
          <w:spacing w:val="20"/>
        </w:rPr>
        <w:t xml:space="preserve">dello stato di salute </w:t>
      </w:r>
      <w:r w:rsidRPr="002E517E">
        <w:rPr>
          <w:rFonts w:ascii="Garamond" w:hAnsi="Garamond"/>
          <w:spacing w:val="20"/>
        </w:rPr>
        <w:t>degli alunni e del personale</w:t>
      </w:r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spacing w:val="20"/>
        </w:rPr>
        <w:t>scolastico;</w:t>
      </w:r>
    </w:p>
    <w:p w:rsidR="000F0D22" w:rsidRPr="002E517E" w:rsidRDefault="002061FA" w:rsidP="00C8463E">
      <w:pPr>
        <w:pStyle w:val="Paragrafoelenco"/>
        <w:numPr>
          <w:ilvl w:val="0"/>
          <w:numId w:val="5"/>
        </w:numPr>
        <w:tabs>
          <w:tab w:val="left" w:pos="602"/>
        </w:tabs>
        <w:spacing w:before="40" w:line="320" w:lineRule="exact"/>
        <w:ind w:left="284" w:right="149" w:firstLine="0"/>
        <w:rPr>
          <w:rFonts w:ascii="Garamond" w:hAnsi="Garamond"/>
          <w:spacing w:val="20"/>
        </w:rPr>
      </w:pPr>
      <w:proofErr w:type="gramStart"/>
      <w:r w:rsidRPr="002E517E">
        <w:rPr>
          <w:rFonts w:ascii="Garamond" w:hAnsi="Garamond"/>
          <w:spacing w:val="20"/>
        </w:rPr>
        <w:t>il</w:t>
      </w:r>
      <w:proofErr w:type="gramEnd"/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b/>
          <w:spacing w:val="20"/>
        </w:rPr>
        <w:t xml:space="preserve">coinvolgimento delle famiglie nell’effettuare il controllo della temperatura corporea </w:t>
      </w:r>
      <w:r w:rsidRPr="002E517E">
        <w:rPr>
          <w:rFonts w:ascii="Garamond" w:hAnsi="Garamond"/>
          <w:spacing w:val="20"/>
        </w:rPr>
        <w:t>del bambino/studente a casa ogni giorno prima di recarsi al servizio educativo dell’infanzia o a</w:t>
      </w:r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spacing w:val="20"/>
        </w:rPr>
        <w:t>scuola;</w:t>
      </w:r>
    </w:p>
    <w:p w:rsidR="000F0D22" w:rsidRPr="001D492E" w:rsidRDefault="002061FA" w:rsidP="00C8463E">
      <w:pPr>
        <w:pStyle w:val="Paragrafoelenco"/>
        <w:numPr>
          <w:ilvl w:val="0"/>
          <w:numId w:val="5"/>
        </w:numPr>
        <w:tabs>
          <w:tab w:val="left" w:pos="602"/>
        </w:tabs>
        <w:spacing w:line="320" w:lineRule="exact"/>
        <w:ind w:left="284" w:right="149" w:firstLine="0"/>
        <w:rPr>
          <w:rFonts w:ascii="Garamond" w:hAnsi="Garamond"/>
          <w:spacing w:val="20"/>
        </w:rPr>
      </w:pPr>
      <w:proofErr w:type="gramStart"/>
      <w:r w:rsidRPr="002E517E">
        <w:rPr>
          <w:rFonts w:ascii="Garamond" w:hAnsi="Garamond"/>
          <w:spacing w:val="20"/>
        </w:rPr>
        <w:t>la</w:t>
      </w:r>
      <w:proofErr w:type="gramEnd"/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b/>
          <w:spacing w:val="20"/>
        </w:rPr>
        <w:t xml:space="preserve">misurazione della temperatura corporea al bisogno </w:t>
      </w:r>
      <w:r w:rsidRPr="002E517E">
        <w:rPr>
          <w:rFonts w:ascii="Garamond" w:hAnsi="Garamond"/>
          <w:spacing w:val="20"/>
        </w:rPr>
        <w:t xml:space="preserve">(es. malore a scuola di uno studente o di un operatore scolastico), da parte del personale scolastico individuato, </w:t>
      </w:r>
      <w:r w:rsidRPr="001D492E">
        <w:rPr>
          <w:rFonts w:ascii="Garamond" w:hAnsi="Garamond"/>
          <w:spacing w:val="20"/>
        </w:rPr>
        <w:t xml:space="preserve">mediante l’uso di termometri </w:t>
      </w:r>
      <w:r w:rsidRPr="001D492E">
        <w:rPr>
          <w:rFonts w:ascii="Garamond" w:hAnsi="Garamond"/>
          <w:spacing w:val="20"/>
        </w:rPr>
        <w:t>che non prevedono il contatto</w:t>
      </w:r>
      <w:r w:rsidRPr="001D492E">
        <w:rPr>
          <w:rFonts w:ascii="Garamond" w:hAnsi="Garamond"/>
          <w:spacing w:val="20"/>
        </w:rPr>
        <w:t>;</w:t>
      </w:r>
    </w:p>
    <w:p w:rsidR="000F0D22" w:rsidRPr="002E517E" w:rsidRDefault="002061FA" w:rsidP="00C8463E">
      <w:pPr>
        <w:pStyle w:val="Paragrafoelenco"/>
        <w:numPr>
          <w:ilvl w:val="0"/>
          <w:numId w:val="5"/>
        </w:numPr>
        <w:tabs>
          <w:tab w:val="left" w:pos="602"/>
        </w:tabs>
        <w:spacing w:line="320" w:lineRule="exact"/>
        <w:ind w:left="284" w:right="149" w:firstLine="0"/>
        <w:rPr>
          <w:rFonts w:ascii="Garamond" w:hAnsi="Garamond"/>
          <w:i/>
          <w:spacing w:val="20"/>
        </w:rPr>
      </w:pPr>
      <w:proofErr w:type="gramStart"/>
      <w:r w:rsidRPr="002E517E">
        <w:rPr>
          <w:rFonts w:ascii="Garamond" w:hAnsi="Garamond"/>
          <w:spacing w:val="20"/>
        </w:rPr>
        <w:t>la</w:t>
      </w:r>
      <w:proofErr w:type="gramEnd"/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b/>
          <w:spacing w:val="20"/>
        </w:rPr>
        <w:t xml:space="preserve">collaborazione dei genitori nel contattare il proprio medico curante </w:t>
      </w:r>
      <w:r w:rsidRPr="002E517E">
        <w:rPr>
          <w:rFonts w:ascii="Garamond" w:hAnsi="Garamond"/>
          <w:spacing w:val="20"/>
        </w:rPr>
        <w:t xml:space="preserve">(PLS, pediatra di libera scelta o MMG, medico di medicina generale) per </w:t>
      </w:r>
      <w:r w:rsidRPr="002E517E">
        <w:rPr>
          <w:rFonts w:ascii="Garamond" w:hAnsi="Garamond"/>
          <w:i/>
          <w:spacing w:val="20"/>
        </w:rPr>
        <w:t>le operatività connesse alla valutazione clinica e all'eventuale prescrizione del tampone</w:t>
      </w:r>
      <w:r w:rsidRPr="002E517E">
        <w:rPr>
          <w:rFonts w:ascii="Garamond" w:hAnsi="Garamond"/>
          <w:i/>
          <w:spacing w:val="20"/>
        </w:rPr>
        <w:t xml:space="preserve"> </w:t>
      </w:r>
      <w:r w:rsidRPr="002E517E">
        <w:rPr>
          <w:rFonts w:ascii="Garamond" w:hAnsi="Garamond"/>
          <w:i/>
          <w:spacing w:val="20"/>
        </w:rPr>
        <w:t>naso-faringeo;</w:t>
      </w:r>
    </w:p>
    <w:p w:rsidR="000F0D22" w:rsidRPr="002E517E" w:rsidRDefault="002061FA" w:rsidP="00C8463E">
      <w:pPr>
        <w:spacing w:before="3" w:line="320" w:lineRule="exact"/>
        <w:ind w:left="284" w:right="149"/>
        <w:jc w:val="both"/>
        <w:rPr>
          <w:rFonts w:ascii="Garamond" w:hAnsi="Garamond"/>
          <w:spacing w:val="20"/>
        </w:rPr>
      </w:pPr>
      <w:r w:rsidRPr="002E517E">
        <w:rPr>
          <w:rFonts w:ascii="Garamond" w:hAnsi="Garamond"/>
          <w:b/>
          <w:spacing w:val="20"/>
        </w:rPr>
        <w:t xml:space="preserve">RITENUTO </w:t>
      </w:r>
      <w:r w:rsidRPr="002E517E">
        <w:rPr>
          <w:rFonts w:ascii="Garamond" w:hAnsi="Garamond"/>
          <w:spacing w:val="20"/>
        </w:rPr>
        <w:t xml:space="preserve">fondamentale rilevare immediatamente il </w:t>
      </w:r>
      <w:r w:rsidRPr="002E517E">
        <w:rPr>
          <w:rFonts w:ascii="Garamond" w:hAnsi="Garamond"/>
          <w:b/>
          <w:spacing w:val="20"/>
        </w:rPr>
        <w:t xml:space="preserve">trigger </w:t>
      </w:r>
      <w:r w:rsidRPr="002E517E">
        <w:rPr>
          <w:rFonts w:ascii="Garamond" w:hAnsi="Garamond"/>
          <w:spacing w:val="20"/>
        </w:rPr>
        <w:t xml:space="preserve">(evento che si scatena al verificarsi di una determinata condizione) in termini </w:t>
      </w:r>
      <w:r w:rsidRPr="002E517E">
        <w:rPr>
          <w:rFonts w:ascii="Garamond" w:hAnsi="Garamond"/>
          <w:i/>
          <w:spacing w:val="20"/>
        </w:rPr>
        <w:t>di assenze imp</w:t>
      </w:r>
      <w:r w:rsidRPr="002E517E">
        <w:rPr>
          <w:rFonts w:ascii="Garamond" w:hAnsi="Garamond"/>
          <w:i/>
          <w:spacing w:val="20"/>
        </w:rPr>
        <w:t xml:space="preserve">rovvise di studenti o docenti </w:t>
      </w:r>
      <w:r w:rsidRPr="002E517E">
        <w:rPr>
          <w:rFonts w:ascii="Garamond" w:hAnsi="Garamond"/>
          <w:spacing w:val="20"/>
        </w:rPr>
        <w:t xml:space="preserve">(pari o superiore al 40%), </w:t>
      </w:r>
      <w:r w:rsidRPr="001D492E">
        <w:rPr>
          <w:rFonts w:ascii="Garamond" w:hAnsi="Garamond"/>
          <w:spacing w:val="20"/>
        </w:rPr>
        <w:t>tenendo conto anche della situazione delle altre</w:t>
      </w:r>
      <w:r w:rsidRPr="001D492E">
        <w:rPr>
          <w:rFonts w:ascii="Garamond" w:hAnsi="Garamond"/>
          <w:spacing w:val="20"/>
        </w:rPr>
        <w:t xml:space="preserve"> </w:t>
      </w:r>
      <w:r w:rsidRPr="001D492E">
        <w:rPr>
          <w:rFonts w:ascii="Garamond" w:hAnsi="Garamond"/>
          <w:spacing w:val="20"/>
        </w:rPr>
        <w:t>classi</w:t>
      </w:r>
      <w:r w:rsidRPr="002E517E">
        <w:rPr>
          <w:rFonts w:ascii="Garamond" w:hAnsi="Garamond"/>
          <w:spacing w:val="20"/>
        </w:rPr>
        <w:t>;</w:t>
      </w:r>
    </w:p>
    <w:p w:rsidR="000F0D22" w:rsidRPr="002E517E" w:rsidRDefault="002061FA" w:rsidP="00C8463E">
      <w:pPr>
        <w:pStyle w:val="Corpotesto"/>
        <w:spacing w:before="4" w:line="320" w:lineRule="exact"/>
        <w:ind w:left="284" w:right="149"/>
        <w:jc w:val="both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b/>
          <w:spacing w:val="20"/>
          <w:sz w:val="22"/>
          <w:szCs w:val="22"/>
        </w:rPr>
        <w:t xml:space="preserve">PRESO ATTO </w:t>
      </w:r>
      <w:r w:rsidRPr="002E517E">
        <w:rPr>
          <w:rFonts w:ascii="Garamond" w:hAnsi="Garamond"/>
          <w:spacing w:val="20"/>
          <w:sz w:val="22"/>
          <w:szCs w:val="22"/>
        </w:rPr>
        <w:t xml:space="preserve">che le Indicazioni operative per la gestione di casi e focolai di SARS-CoV-2 </w:t>
      </w:r>
      <w:r w:rsidRPr="002E517E">
        <w:rPr>
          <w:rFonts w:ascii="Garamond" w:hAnsi="Garamond"/>
          <w:spacing w:val="20"/>
          <w:sz w:val="22"/>
          <w:szCs w:val="22"/>
        </w:rPr>
        <w:t xml:space="preserve">del 21/08/2020, individuano quali sintomi più comuni di contagio da COVID-19 </w:t>
      </w:r>
      <w:r w:rsidRPr="002E517E">
        <w:rPr>
          <w:rFonts w:ascii="Garamond" w:hAnsi="Garamond"/>
          <w:b/>
          <w:spacing w:val="20"/>
          <w:sz w:val="22"/>
          <w:szCs w:val="22"/>
        </w:rPr>
        <w:t>nei bambini</w:t>
      </w:r>
      <w:r w:rsidRPr="002E517E">
        <w:rPr>
          <w:rFonts w:ascii="Garamond" w:hAnsi="Garamond"/>
          <w:spacing w:val="20"/>
          <w:sz w:val="22"/>
          <w:szCs w:val="22"/>
        </w:rPr>
        <w:t>: f</w:t>
      </w:r>
      <w:r w:rsidRPr="002E517E">
        <w:rPr>
          <w:rFonts w:ascii="Garamond" w:hAnsi="Garamond"/>
          <w:spacing w:val="20"/>
          <w:sz w:val="22"/>
          <w:szCs w:val="22"/>
        </w:rPr>
        <w:t xml:space="preserve">ebbre, tosse, cefalea, sintomi gastrointestinali (nausea/vomito, diarrea), </w:t>
      </w:r>
      <w:proofErr w:type="spellStart"/>
      <w:r w:rsidRPr="002E517E">
        <w:rPr>
          <w:rFonts w:ascii="Garamond" w:hAnsi="Garamond"/>
          <w:spacing w:val="20"/>
          <w:sz w:val="22"/>
          <w:szCs w:val="22"/>
        </w:rPr>
        <w:t>faringodinia</w:t>
      </w:r>
      <w:proofErr w:type="spellEnd"/>
      <w:r w:rsidRPr="002E517E">
        <w:rPr>
          <w:rFonts w:ascii="Garamond" w:hAnsi="Garamond"/>
          <w:spacing w:val="20"/>
          <w:sz w:val="22"/>
          <w:szCs w:val="22"/>
        </w:rPr>
        <w:t xml:space="preserve">, dispnea, mialgie, rinorrea/congestione nasale; sintomi più comuni </w:t>
      </w:r>
      <w:r w:rsidRPr="002E517E">
        <w:rPr>
          <w:rFonts w:ascii="Garamond" w:hAnsi="Garamond"/>
          <w:b/>
          <w:spacing w:val="20"/>
          <w:sz w:val="22"/>
          <w:szCs w:val="22"/>
        </w:rPr>
        <w:t>nella popolazione generale</w:t>
      </w:r>
      <w:r w:rsidRPr="002E517E">
        <w:rPr>
          <w:rFonts w:ascii="Garamond" w:hAnsi="Garamond"/>
          <w:spacing w:val="20"/>
          <w:sz w:val="22"/>
          <w:szCs w:val="22"/>
        </w:rPr>
        <w:t>: febbre, brividi, tosse, difficoltà respiratorie, perdita improvvisa dell’</w:t>
      </w:r>
      <w:r w:rsidRPr="002E517E">
        <w:rPr>
          <w:rFonts w:ascii="Garamond" w:hAnsi="Garamond"/>
          <w:spacing w:val="20"/>
          <w:sz w:val="22"/>
          <w:szCs w:val="22"/>
        </w:rPr>
        <w:t>olfatto (anosmia) o diminuzione dell'olfatto (iposmia), perdita del gusto (ageusia) o alterazione del gusto (disgeusia), rinorrea/congestione</w:t>
      </w:r>
      <w:r w:rsidR="001D492E">
        <w:rPr>
          <w:rFonts w:ascii="Garamond" w:hAnsi="Garamond"/>
          <w:spacing w:val="20"/>
          <w:sz w:val="22"/>
          <w:szCs w:val="22"/>
        </w:rPr>
        <w:t xml:space="preserve"> nasale, </w:t>
      </w:r>
      <w:proofErr w:type="spellStart"/>
      <w:r w:rsidR="001D492E">
        <w:rPr>
          <w:rFonts w:ascii="Garamond" w:hAnsi="Garamond"/>
          <w:spacing w:val="20"/>
          <w:sz w:val="22"/>
          <w:szCs w:val="22"/>
        </w:rPr>
        <w:t>faringodinia</w:t>
      </w:r>
      <w:proofErr w:type="spellEnd"/>
      <w:r w:rsidR="001D492E">
        <w:rPr>
          <w:rFonts w:ascii="Garamond" w:hAnsi="Garamond"/>
          <w:spacing w:val="20"/>
          <w:sz w:val="22"/>
          <w:szCs w:val="22"/>
        </w:rPr>
        <w:t>, diarrea</w:t>
      </w:r>
      <w:r w:rsidRPr="002E517E">
        <w:rPr>
          <w:rFonts w:ascii="Garamond" w:hAnsi="Garamond"/>
          <w:spacing w:val="20"/>
          <w:sz w:val="22"/>
          <w:szCs w:val="22"/>
        </w:rPr>
        <w:t>;</w:t>
      </w:r>
    </w:p>
    <w:p w:rsidR="000F0D22" w:rsidRDefault="002061FA" w:rsidP="00C8463E">
      <w:pPr>
        <w:pStyle w:val="Titolo1"/>
        <w:spacing w:before="112" w:line="320" w:lineRule="exact"/>
        <w:ind w:left="284" w:right="149"/>
        <w:jc w:val="center"/>
        <w:rPr>
          <w:rFonts w:ascii="Garamond" w:hAnsi="Garamond"/>
          <w:spacing w:val="20"/>
          <w:sz w:val="22"/>
          <w:szCs w:val="22"/>
          <w:u w:val="none"/>
        </w:rPr>
      </w:pPr>
      <w:r w:rsidRPr="002E517E">
        <w:rPr>
          <w:rFonts w:ascii="Garamond" w:hAnsi="Garamond"/>
          <w:spacing w:val="20"/>
          <w:sz w:val="22"/>
          <w:szCs w:val="22"/>
          <w:u w:val="none"/>
        </w:rPr>
        <w:t>DISPONE</w:t>
      </w:r>
    </w:p>
    <w:p w:rsidR="00C8463E" w:rsidRPr="002E517E" w:rsidRDefault="00C8463E" w:rsidP="00C8463E">
      <w:pPr>
        <w:pStyle w:val="Titolo1"/>
        <w:spacing w:before="112" w:line="320" w:lineRule="exact"/>
        <w:ind w:left="284" w:right="149"/>
        <w:jc w:val="center"/>
        <w:rPr>
          <w:rFonts w:ascii="Garamond" w:hAnsi="Garamond"/>
          <w:spacing w:val="20"/>
          <w:sz w:val="22"/>
          <w:szCs w:val="22"/>
          <w:u w:val="none"/>
        </w:rPr>
      </w:pPr>
    </w:p>
    <w:p w:rsidR="000F0D22" w:rsidRPr="002E517E" w:rsidRDefault="00C8463E" w:rsidP="00C8463E">
      <w:pPr>
        <w:pStyle w:val="Paragrafoelenco"/>
        <w:numPr>
          <w:ilvl w:val="0"/>
          <w:numId w:val="4"/>
        </w:numPr>
        <w:tabs>
          <w:tab w:val="left" w:pos="460"/>
        </w:tabs>
        <w:spacing w:before="46" w:line="320" w:lineRule="exact"/>
        <w:ind w:left="284" w:right="149" w:firstLine="0"/>
        <w:jc w:val="both"/>
        <w:rPr>
          <w:rFonts w:ascii="Garamond" w:hAnsi="Garamond"/>
          <w:spacing w:val="20"/>
        </w:rPr>
      </w:pPr>
      <w:r>
        <w:rPr>
          <w:rFonts w:ascii="Garamond" w:hAnsi="Garamond"/>
          <w:b/>
          <w:spacing w:val="20"/>
        </w:rPr>
        <w:t xml:space="preserve"> </w:t>
      </w:r>
      <w:proofErr w:type="gramStart"/>
      <w:r w:rsidR="002061FA" w:rsidRPr="002E517E">
        <w:rPr>
          <w:rFonts w:ascii="Garamond" w:hAnsi="Garamond"/>
          <w:b/>
          <w:spacing w:val="20"/>
        </w:rPr>
        <w:t>il</w:t>
      </w:r>
      <w:proofErr w:type="gramEnd"/>
      <w:r w:rsidR="002061FA" w:rsidRPr="002E517E">
        <w:rPr>
          <w:rFonts w:ascii="Garamond" w:hAnsi="Garamond"/>
          <w:b/>
          <w:spacing w:val="20"/>
        </w:rPr>
        <w:t xml:space="preserve"> docente che individua un alunno con sintomatologi</w:t>
      </w:r>
      <w:r w:rsidR="002061FA" w:rsidRPr="002E517E">
        <w:rPr>
          <w:rFonts w:ascii="Garamond" w:hAnsi="Garamond"/>
          <w:b/>
          <w:spacing w:val="20"/>
        </w:rPr>
        <w:t>a presumibilmente provocata da contagio da COVID -</w:t>
      </w:r>
      <w:r w:rsidR="002061FA" w:rsidRPr="002E517E">
        <w:rPr>
          <w:rFonts w:ascii="Garamond" w:hAnsi="Garamond"/>
          <w:b/>
          <w:spacing w:val="20"/>
        </w:rPr>
        <w:t xml:space="preserve"> </w:t>
      </w:r>
      <w:r w:rsidR="002061FA" w:rsidRPr="002E517E">
        <w:rPr>
          <w:rFonts w:ascii="Garamond" w:hAnsi="Garamond"/>
          <w:b/>
          <w:spacing w:val="20"/>
        </w:rPr>
        <w:t>19</w:t>
      </w:r>
      <w:r w:rsidR="002061FA" w:rsidRPr="002E517E">
        <w:rPr>
          <w:rFonts w:ascii="Garamond" w:hAnsi="Garamond"/>
          <w:spacing w:val="20"/>
        </w:rPr>
        <w:t>:</w:t>
      </w:r>
    </w:p>
    <w:p w:rsidR="000F0D22" w:rsidRPr="002E517E" w:rsidRDefault="002061FA" w:rsidP="00C8463E">
      <w:pPr>
        <w:pStyle w:val="Corpotesto"/>
        <w:spacing w:line="320" w:lineRule="exact"/>
        <w:ind w:left="284" w:right="149"/>
        <w:jc w:val="both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b/>
          <w:spacing w:val="20"/>
          <w:sz w:val="22"/>
          <w:szCs w:val="22"/>
        </w:rPr>
        <w:t>-</w:t>
      </w:r>
      <w:r w:rsidRPr="00C8463E">
        <w:rPr>
          <w:rFonts w:ascii="Garamond" w:hAnsi="Garamond"/>
          <w:spacing w:val="20"/>
          <w:sz w:val="22"/>
          <w:szCs w:val="22"/>
        </w:rPr>
        <w:t>invita</w:t>
      </w:r>
      <w:r w:rsidRPr="002E517E">
        <w:rPr>
          <w:rFonts w:ascii="Garamond" w:hAnsi="Garamond"/>
          <w:spacing w:val="20"/>
          <w:sz w:val="22"/>
          <w:szCs w:val="22"/>
        </w:rPr>
        <w:t xml:space="preserve"> immediatamente il collaboratore scolastico, di turno al piano, ad accompagnare lo studente nell’ambiente dedicato all‘accoglienza degli studenti;</w:t>
      </w:r>
    </w:p>
    <w:p w:rsidR="000F0D22" w:rsidRDefault="002061FA" w:rsidP="00C8463E">
      <w:pPr>
        <w:pStyle w:val="Corpotesto"/>
        <w:spacing w:line="320" w:lineRule="exact"/>
        <w:ind w:left="284" w:right="149"/>
        <w:jc w:val="both"/>
        <w:rPr>
          <w:rFonts w:ascii="Garamond" w:hAnsi="Garamond"/>
          <w:spacing w:val="20"/>
          <w:sz w:val="22"/>
          <w:szCs w:val="22"/>
        </w:rPr>
      </w:pPr>
      <w:r w:rsidRPr="002E517E">
        <w:rPr>
          <w:rFonts w:ascii="Garamond" w:hAnsi="Garamond"/>
          <w:b/>
          <w:spacing w:val="20"/>
          <w:sz w:val="22"/>
          <w:szCs w:val="22"/>
        </w:rPr>
        <w:t>-</w:t>
      </w:r>
      <w:r w:rsidRPr="00C8463E">
        <w:rPr>
          <w:rFonts w:ascii="Garamond" w:hAnsi="Garamond"/>
          <w:spacing w:val="20"/>
          <w:sz w:val="22"/>
          <w:szCs w:val="22"/>
        </w:rPr>
        <w:t>avvisa</w:t>
      </w:r>
      <w:r w:rsidRPr="002E517E">
        <w:rPr>
          <w:rFonts w:ascii="Garamond" w:hAnsi="Garamond"/>
          <w:spacing w:val="20"/>
          <w:sz w:val="22"/>
          <w:szCs w:val="22"/>
        </w:rPr>
        <w:t xml:space="preserve"> il dirigente scolastico che riveste anc</w:t>
      </w:r>
      <w:r w:rsidRPr="002E517E">
        <w:rPr>
          <w:rFonts w:ascii="Garamond" w:hAnsi="Garamond"/>
          <w:spacing w:val="20"/>
          <w:sz w:val="22"/>
          <w:szCs w:val="22"/>
        </w:rPr>
        <w:t xml:space="preserve">he l’incarico di referente scolastico per il COVID – 19 o, in sua assenza, il primo collaboratore del dirigente scolastico o, in via residuale, l’Assistente Amministrativo Signora </w:t>
      </w:r>
      <w:r w:rsidR="001D492E">
        <w:rPr>
          <w:rFonts w:ascii="Garamond" w:hAnsi="Garamond"/>
          <w:spacing w:val="20"/>
          <w:sz w:val="22"/>
          <w:szCs w:val="22"/>
        </w:rPr>
        <w:t>Macis Maria Grazia</w:t>
      </w:r>
      <w:r w:rsidRPr="002E517E">
        <w:rPr>
          <w:rFonts w:ascii="Garamond" w:hAnsi="Garamond"/>
          <w:spacing w:val="20"/>
          <w:sz w:val="22"/>
          <w:szCs w:val="22"/>
        </w:rPr>
        <w:t>.</w:t>
      </w:r>
    </w:p>
    <w:p w:rsidR="00C8463E" w:rsidRPr="002E517E" w:rsidRDefault="00C8463E" w:rsidP="00C8463E">
      <w:pPr>
        <w:pStyle w:val="Corpotesto"/>
        <w:spacing w:line="320" w:lineRule="exact"/>
        <w:ind w:left="284" w:right="149"/>
        <w:jc w:val="both"/>
        <w:rPr>
          <w:rFonts w:ascii="Garamond" w:hAnsi="Garamond"/>
          <w:spacing w:val="20"/>
          <w:sz w:val="22"/>
          <w:szCs w:val="22"/>
        </w:rPr>
      </w:pPr>
    </w:p>
    <w:p w:rsidR="000F0D22" w:rsidRPr="002E517E" w:rsidRDefault="002061FA" w:rsidP="00C8463E">
      <w:pPr>
        <w:pStyle w:val="Titolo1"/>
        <w:numPr>
          <w:ilvl w:val="0"/>
          <w:numId w:val="4"/>
        </w:numPr>
        <w:tabs>
          <w:tab w:val="left" w:pos="416"/>
        </w:tabs>
        <w:spacing w:before="2" w:line="320" w:lineRule="exact"/>
        <w:ind w:left="284" w:right="149" w:firstLine="0"/>
        <w:jc w:val="both"/>
        <w:rPr>
          <w:rFonts w:ascii="Garamond" w:hAnsi="Garamond"/>
          <w:b w:val="0"/>
          <w:spacing w:val="20"/>
          <w:sz w:val="22"/>
          <w:szCs w:val="22"/>
          <w:u w:val="none"/>
        </w:rPr>
      </w:pPr>
      <w:proofErr w:type="gramStart"/>
      <w:r w:rsidRPr="002E517E">
        <w:rPr>
          <w:rFonts w:ascii="Garamond" w:hAnsi="Garamond"/>
          <w:spacing w:val="20"/>
          <w:sz w:val="22"/>
          <w:szCs w:val="22"/>
          <w:u w:val="none"/>
        </w:rPr>
        <w:t>il</w:t>
      </w:r>
      <w:proofErr w:type="gramEnd"/>
      <w:r w:rsidRPr="002E517E">
        <w:rPr>
          <w:rFonts w:ascii="Garamond" w:hAnsi="Garamond"/>
          <w:spacing w:val="20"/>
          <w:sz w:val="22"/>
          <w:szCs w:val="22"/>
          <w:u w:val="none"/>
        </w:rPr>
        <w:t xml:space="preserve"> collaboratore scolastico</w:t>
      </w:r>
      <w:r w:rsidRPr="002E517E">
        <w:rPr>
          <w:rFonts w:ascii="Garamond" w:hAnsi="Garamond"/>
          <w:spacing w:val="20"/>
          <w:sz w:val="22"/>
          <w:szCs w:val="22"/>
          <w:u w:val="none"/>
        </w:rPr>
        <w:t xml:space="preserve"> </w:t>
      </w:r>
      <w:r w:rsidRPr="002E517E">
        <w:rPr>
          <w:rFonts w:ascii="Garamond" w:hAnsi="Garamond"/>
          <w:spacing w:val="20"/>
          <w:sz w:val="22"/>
          <w:szCs w:val="22"/>
          <w:u w:val="none"/>
        </w:rPr>
        <w:t>deve</w:t>
      </w:r>
      <w:r w:rsidRPr="002E517E">
        <w:rPr>
          <w:rFonts w:ascii="Garamond" w:hAnsi="Garamond"/>
          <w:b w:val="0"/>
          <w:spacing w:val="20"/>
          <w:sz w:val="22"/>
          <w:szCs w:val="22"/>
          <w:u w:val="none"/>
        </w:rPr>
        <w:t>:</w:t>
      </w:r>
    </w:p>
    <w:p w:rsidR="000F0D22" w:rsidRPr="002E517E" w:rsidRDefault="002061FA" w:rsidP="00C8463E">
      <w:pPr>
        <w:spacing w:before="46" w:line="320" w:lineRule="exact"/>
        <w:ind w:left="284" w:right="149"/>
        <w:jc w:val="both"/>
        <w:rPr>
          <w:rFonts w:ascii="Garamond" w:hAnsi="Garamond"/>
          <w:spacing w:val="20"/>
        </w:rPr>
      </w:pPr>
      <w:r w:rsidRPr="002E517E">
        <w:rPr>
          <w:rFonts w:ascii="Garamond" w:hAnsi="Garamond"/>
          <w:spacing w:val="20"/>
        </w:rPr>
        <w:t xml:space="preserve">- sempre </w:t>
      </w:r>
      <w:r w:rsidRPr="002E517E">
        <w:rPr>
          <w:rFonts w:ascii="Garamond" w:hAnsi="Garamond"/>
          <w:b/>
          <w:spacing w:val="20"/>
        </w:rPr>
        <w:t xml:space="preserve">mantenere la distanza di almeno un metro dall’alunno </w:t>
      </w:r>
      <w:r w:rsidRPr="002E517E">
        <w:rPr>
          <w:rFonts w:ascii="Garamond" w:hAnsi="Garamond"/>
          <w:spacing w:val="20"/>
        </w:rPr>
        <w:t>per tutto il periodo della sua vigilanza;</w:t>
      </w:r>
    </w:p>
    <w:p w:rsidR="000F0D22" w:rsidRPr="002E517E" w:rsidRDefault="002061FA" w:rsidP="00C8463E">
      <w:pPr>
        <w:pStyle w:val="Titolo1"/>
        <w:numPr>
          <w:ilvl w:val="0"/>
          <w:numId w:val="3"/>
        </w:numPr>
        <w:tabs>
          <w:tab w:val="left" w:pos="600"/>
        </w:tabs>
        <w:spacing w:before="90" w:line="320" w:lineRule="exact"/>
        <w:ind w:left="284" w:right="149" w:firstLine="0"/>
        <w:jc w:val="both"/>
        <w:rPr>
          <w:rFonts w:ascii="Garamond" w:hAnsi="Garamond"/>
          <w:spacing w:val="20"/>
          <w:sz w:val="22"/>
          <w:szCs w:val="22"/>
          <w:u w:val="none"/>
        </w:rPr>
      </w:pPr>
      <w:proofErr w:type="gramStart"/>
      <w:r w:rsidRPr="002E517E">
        <w:rPr>
          <w:rFonts w:ascii="Garamond" w:hAnsi="Garamond"/>
          <w:spacing w:val="20"/>
          <w:sz w:val="22"/>
          <w:szCs w:val="22"/>
          <w:u w:val="none"/>
        </w:rPr>
        <w:lastRenderedPageBreak/>
        <w:t>indossare</w:t>
      </w:r>
      <w:proofErr w:type="gramEnd"/>
      <w:r w:rsidRPr="002E517E">
        <w:rPr>
          <w:rFonts w:ascii="Garamond" w:hAnsi="Garamond"/>
          <w:spacing w:val="20"/>
          <w:sz w:val="22"/>
          <w:szCs w:val="22"/>
          <w:u w:val="none"/>
        </w:rPr>
        <w:t xml:space="preserve"> guanti e mascherina</w:t>
      </w:r>
      <w:r w:rsidRPr="002E517E">
        <w:rPr>
          <w:rFonts w:ascii="Garamond" w:hAnsi="Garamond"/>
          <w:spacing w:val="20"/>
          <w:sz w:val="22"/>
          <w:szCs w:val="22"/>
          <w:u w:val="none"/>
        </w:rPr>
        <w:t xml:space="preserve"> </w:t>
      </w:r>
      <w:r w:rsidRPr="002E517E">
        <w:rPr>
          <w:rFonts w:ascii="Garamond" w:hAnsi="Garamond"/>
          <w:spacing w:val="20"/>
          <w:sz w:val="22"/>
          <w:szCs w:val="22"/>
          <w:u w:val="none"/>
        </w:rPr>
        <w:t>chirurgica;</w:t>
      </w:r>
    </w:p>
    <w:p w:rsidR="000F0D22" w:rsidRPr="002E517E" w:rsidRDefault="00C8463E" w:rsidP="00C8463E">
      <w:pPr>
        <w:pStyle w:val="Paragrafoelenco"/>
        <w:numPr>
          <w:ilvl w:val="0"/>
          <w:numId w:val="3"/>
        </w:numPr>
        <w:tabs>
          <w:tab w:val="left" w:pos="620"/>
        </w:tabs>
        <w:spacing w:before="42" w:line="320" w:lineRule="exact"/>
        <w:ind w:left="284" w:right="149" w:firstLine="0"/>
        <w:rPr>
          <w:rFonts w:ascii="Garamond" w:hAnsi="Garamond"/>
          <w:spacing w:val="20"/>
        </w:rPr>
      </w:pPr>
      <w:r>
        <w:rPr>
          <w:rFonts w:ascii="Garamond" w:hAnsi="Garamond"/>
          <w:b/>
          <w:spacing w:val="20"/>
        </w:rPr>
        <w:t>Verificare che l’alunno la indossi o fornirgliene una di tipo chirurgico</w:t>
      </w:r>
      <w:r w:rsidR="002061FA" w:rsidRPr="002E517E">
        <w:rPr>
          <w:rFonts w:ascii="Garamond" w:hAnsi="Garamond"/>
          <w:spacing w:val="20"/>
        </w:rPr>
        <w:t>;</w:t>
      </w:r>
    </w:p>
    <w:p w:rsidR="000F0D22" w:rsidRPr="002E517E" w:rsidRDefault="002061FA" w:rsidP="00C8463E">
      <w:pPr>
        <w:pStyle w:val="Paragrafoelenco"/>
        <w:numPr>
          <w:ilvl w:val="0"/>
          <w:numId w:val="3"/>
        </w:numPr>
        <w:tabs>
          <w:tab w:val="left" w:pos="614"/>
        </w:tabs>
        <w:spacing w:line="320" w:lineRule="exact"/>
        <w:ind w:left="284" w:right="149" w:firstLine="0"/>
        <w:rPr>
          <w:rFonts w:ascii="Garamond" w:hAnsi="Garamond"/>
          <w:spacing w:val="20"/>
        </w:rPr>
      </w:pPr>
      <w:proofErr w:type="gramStart"/>
      <w:r w:rsidRPr="002E517E">
        <w:rPr>
          <w:rFonts w:ascii="Garamond" w:hAnsi="Garamond"/>
          <w:b/>
          <w:spacing w:val="20"/>
        </w:rPr>
        <w:t>misurare</w:t>
      </w:r>
      <w:proofErr w:type="gramEnd"/>
      <w:r w:rsidRPr="002E517E">
        <w:rPr>
          <w:rFonts w:ascii="Garamond" w:hAnsi="Garamond"/>
          <w:b/>
          <w:spacing w:val="20"/>
        </w:rPr>
        <w:t xml:space="preserve"> </w:t>
      </w:r>
      <w:r w:rsidRPr="002E517E">
        <w:rPr>
          <w:rFonts w:ascii="Garamond" w:hAnsi="Garamond"/>
          <w:b/>
          <w:spacing w:val="20"/>
        </w:rPr>
        <w:t xml:space="preserve">la temperatura </w:t>
      </w:r>
      <w:r w:rsidR="001D492E" w:rsidRPr="002E517E">
        <w:rPr>
          <w:rFonts w:ascii="Garamond" w:hAnsi="Garamond"/>
          <w:b/>
          <w:spacing w:val="20"/>
        </w:rPr>
        <w:t xml:space="preserve">allo studente </w:t>
      </w:r>
      <w:r w:rsidRPr="002E517E">
        <w:rPr>
          <w:rFonts w:ascii="Garamond" w:hAnsi="Garamond"/>
          <w:spacing w:val="20"/>
        </w:rPr>
        <w:t xml:space="preserve">con il termometro ad infrarossi </w:t>
      </w:r>
      <w:r w:rsidRPr="002E517E">
        <w:rPr>
          <w:rFonts w:ascii="Garamond" w:hAnsi="Garamond"/>
          <w:spacing w:val="20"/>
        </w:rPr>
        <w:t>evitando il contatto con la fronte dello</w:t>
      </w:r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spacing w:val="20"/>
        </w:rPr>
        <w:t>studente;</w:t>
      </w:r>
    </w:p>
    <w:p w:rsidR="000F0D22" w:rsidRPr="002E517E" w:rsidRDefault="002061FA" w:rsidP="00C8463E">
      <w:pPr>
        <w:pStyle w:val="Paragrafoelenco"/>
        <w:numPr>
          <w:ilvl w:val="0"/>
          <w:numId w:val="3"/>
        </w:numPr>
        <w:tabs>
          <w:tab w:val="left" w:pos="686"/>
        </w:tabs>
        <w:spacing w:line="320" w:lineRule="exact"/>
        <w:ind w:left="284" w:right="149" w:firstLine="0"/>
        <w:rPr>
          <w:rFonts w:ascii="Garamond" w:hAnsi="Garamond"/>
          <w:spacing w:val="20"/>
        </w:rPr>
      </w:pPr>
      <w:proofErr w:type="gramStart"/>
      <w:r w:rsidRPr="002E517E">
        <w:rPr>
          <w:rFonts w:ascii="Garamond" w:hAnsi="Garamond"/>
          <w:spacing w:val="20"/>
        </w:rPr>
        <w:t>dopo</w:t>
      </w:r>
      <w:proofErr w:type="gramEnd"/>
      <w:r w:rsidRPr="002E517E">
        <w:rPr>
          <w:rFonts w:ascii="Garamond" w:hAnsi="Garamond"/>
          <w:spacing w:val="20"/>
        </w:rPr>
        <w:t xml:space="preserve"> l’allontanamento dello studente, </w:t>
      </w:r>
      <w:r w:rsidRPr="002E517E">
        <w:rPr>
          <w:rFonts w:ascii="Garamond" w:hAnsi="Garamond"/>
          <w:b/>
          <w:spacing w:val="20"/>
        </w:rPr>
        <w:t xml:space="preserve">sanificare l’ambiente dedicato all’accoglienza </w:t>
      </w:r>
      <w:r w:rsidRPr="002E517E">
        <w:rPr>
          <w:rFonts w:ascii="Garamond" w:hAnsi="Garamond"/>
          <w:spacing w:val="20"/>
        </w:rPr>
        <w:t>degli studenti e quelli frequentati dall’alunno/componente del pe</w:t>
      </w:r>
      <w:r w:rsidRPr="002E517E">
        <w:rPr>
          <w:rFonts w:ascii="Garamond" w:hAnsi="Garamond"/>
          <w:spacing w:val="20"/>
        </w:rPr>
        <w:t>rsonale scolastico</w:t>
      </w:r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spacing w:val="20"/>
        </w:rPr>
        <w:t>sintomatici.</w:t>
      </w:r>
    </w:p>
    <w:p w:rsidR="000F0D22" w:rsidRDefault="002061FA" w:rsidP="00C8463E">
      <w:pPr>
        <w:pStyle w:val="Titolo1"/>
        <w:spacing w:before="107" w:line="320" w:lineRule="exact"/>
        <w:ind w:left="284" w:right="149"/>
        <w:jc w:val="both"/>
        <w:rPr>
          <w:rFonts w:ascii="Garamond" w:hAnsi="Garamond"/>
          <w:b w:val="0"/>
          <w:spacing w:val="20"/>
          <w:sz w:val="22"/>
          <w:szCs w:val="22"/>
          <w:u w:val="none"/>
        </w:rPr>
      </w:pP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I minori non devono </w:t>
      </w:r>
      <w:r w:rsidR="001D492E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MAI </w:t>
      </w:r>
      <w:r w:rsidR="001D492E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essere lasciati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 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soli</w:t>
      </w:r>
      <w:r w:rsidR="001D492E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,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 ma con un adulto munito di DPI fino a quando non saranno affidati a un genitore/tutore legale</w:t>
      </w:r>
      <w:r w:rsidRPr="002E517E">
        <w:rPr>
          <w:rFonts w:ascii="Garamond" w:hAnsi="Garamond"/>
          <w:b w:val="0"/>
          <w:spacing w:val="20"/>
          <w:sz w:val="22"/>
          <w:szCs w:val="22"/>
          <w:u w:val="none"/>
        </w:rPr>
        <w:t>;</w:t>
      </w:r>
      <w:r w:rsid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 </w:t>
      </w:r>
    </w:p>
    <w:p w:rsidR="00C8463E" w:rsidRPr="002E517E" w:rsidRDefault="00C8463E" w:rsidP="00C8463E">
      <w:pPr>
        <w:pStyle w:val="Titolo1"/>
        <w:spacing w:before="107" w:line="320" w:lineRule="exact"/>
        <w:ind w:left="284" w:right="149"/>
        <w:jc w:val="both"/>
        <w:rPr>
          <w:rFonts w:ascii="Garamond" w:hAnsi="Garamond"/>
          <w:b w:val="0"/>
          <w:spacing w:val="20"/>
          <w:sz w:val="22"/>
          <w:szCs w:val="22"/>
          <w:u w:val="none"/>
        </w:rPr>
      </w:pPr>
    </w:p>
    <w:p w:rsidR="000F0D22" w:rsidRPr="002E517E" w:rsidRDefault="00C8463E" w:rsidP="00C8463E">
      <w:pPr>
        <w:pStyle w:val="Paragrafoelenco"/>
        <w:numPr>
          <w:ilvl w:val="0"/>
          <w:numId w:val="4"/>
        </w:numPr>
        <w:tabs>
          <w:tab w:val="left" w:pos="460"/>
        </w:tabs>
        <w:spacing w:before="113" w:line="320" w:lineRule="exact"/>
        <w:ind w:left="284" w:right="149" w:firstLine="0"/>
        <w:jc w:val="both"/>
        <w:rPr>
          <w:rFonts w:ascii="Garamond" w:hAnsi="Garamond"/>
          <w:spacing w:val="20"/>
        </w:rPr>
      </w:pPr>
      <w:r>
        <w:rPr>
          <w:rFonts w:ascii="Garamond" w:hAnsi="Garamond"/>
          <w:b/>
          <w:spacing w:val="20"/>
        </w:rPr>
        <w:t xml:space="preserve"> </w:t>
      </w:r>
      <w:proofErr w:type="gramStart"/>
      <w:r w:rsidR="002061FA" w:rsidRPr="002E517E">
        <w:rPr>
          <w:rFonts w:ascii="Garamond" w:hAnsi="Garamond"/>
          <w:b/>
          <w:spacing w:val="20"/>
        </w:rPr>
        <w:t>l’operatore</w:t>
      </w:r>
      <w:proofErr w:type="gramEnd"/>
      <w:r w:rsidR="002061FA" w:rsidRPr="002E517E">
        <w:rPr>
          <w:rFonts w:ascii="Garamond" w:hAnsi="Garamond"/>
          <w:b/>
          <w:spacing w:val="20"/>
        </w:rPr>
        <w:t xml:space="preserve"> scolastico </w:t>
      </w:r>
      <w:r w:rsidR="002061FA" w:rsidRPr="002E517E">
        <w:rPr>
          <w:rFonts w:ascii="Garamond" w:hAnsi="Garamond"/>
          <w:spacing w:val="20"/>
        </w:rPr>
        <w:t xml:space="preserve">che avverte sintomi compatibili con contagio da COVID – 19 </w:t>
      </w:r>
      <w:r w:rsidR="002061FA" w:rsidRPr="002E517E">
        <w:rPr>
          <w:rFonts w:ascii="Garamond" w:hAnsi="Garamond"/>
          <w:b/>
          <w:spacing w:val="20"/>
        </w:rPr>
        <w:t>deve in</w:t>
      </w:r>
      <w:r w:rsidR="002061FA" w:rsidRPr="002E517E">
        <w:rPr>
          <w:rFonts w:ascii="Garamond" w:hAnsi="Garamond"/>
          <w:b/>
          <w:spacing w:val="20"/>
        </w:rPr>
        <w:t>dossare una mascherina chirurgica e allontanarsi dalla struttura</w:t>
      </w:r>
      <w:r w:rsidR="002061FA" w:rsidRPr="002E517E">
        <w:rPr>
          <w:rFonts w:ascii="Garamond" w:hAnsi="Garamond"/>
          <w:spacing w:val="20"/>
        </w:rPr>
        <w:t>. Rientrato al proprio domicilio, contatterà il proprio MMG per la valutazione clinica necessaria. Il Medico curante valuterà l’eventuale prescrizione del test</w:t>
      </w:r>
      <w:r w:rsidR="002061FA" w:rsidRPr="002E517E">
        <w:rPr>
          <w:rFonts w:ascii="Garamond" w:hAnsi="Garamond"/>
          <w:spacing w:val="20"/>
        </w:rPr>
        <w:t xml:space="preserve"> </w:t>
      </w:r>
      <w:r w:rsidR="002061FA" w:rsidRPr="002E517E">
        <w:rPr>
          <w:rFonts w:ascii="Garamond" w:hAnsi="Garamond"/>
          <w:spacing w:val="20"/>
        </w:rPr>
        <w:t>diagnostico.</w:t>
      </w:r>
    </w:p>
    <w:p w:rsidR="000F0D22" w:rsidRPr="00C8463E" w:rsidRDefault="002061FA" w:rsidP="00C8463E">
      <w:pPr>
        <w:pStyle w:val="Titolo1"/>
        <w:spacing w:before="108" w:line="320" w:lineRule="exact"/>
        <w:ind w:left="284" w:right="149"/>
        <w:jc w:val="both"/>
        <w:rPr>
          <w:rFonts w:ascii="Garamond" w:hAnsi="Garamond"/>
          <w:b w:val="0"/>
          <w:spacing w:val="20"/>
          <w:sz w:val="22"/>
          <w:szCs w:val="22"/>
          <w:u w:val="none"/>
        </w:rPr>
      </w:pP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Sia gli studenti, s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ia gli operatori scolastici potranno rientrare a scuola salvo esibizione al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 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dirigente scolastico/referente scolastico per il COVID – 19 o, in sua assenza, al primo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 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collaboratore del dirigente scolastico o, in via residuale, all’Assistente Amministrativo </w:t>
      </w:r>
      <w:r w:rsidR="001D492E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Macis Maria Grazia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, </w:t>
      </w:r>
      <w:r w:rsidRPr="00C8463E">
        <w:rPr>
          <w:rFonts w:ascii="Garamond" w:hAnsi="Garamond"/>
          <w:spacing w:val="20"/>
          <w:sz w:val="22"/>
          <w:szCs w:val="22"/>
          <w:u w:val="none"/>
        </w:rPr>
        <w:t>dell’ATTESTAZIONE di esecuzione, da parte del paziente, del percorso</w:t>
      </w:r>
      <w:r w:rsidRPr="00C8463E">
        <w:rPr>
          <w:rFonts w:ascii="Garamond" w:hAnsi="Garamond"/>
          <w:spacing w:val="20"/>
          <w:sz w:val="22"/>
          <w:szCs w:val="22"/>
          <w:u w:val="none"/>
        </w:rPr>
        <w:t xml:space="preserve"> </w:t>
      </w:r>
      <w:r w:rsidRPr="00C8463E">
        <w:rPr>
          <w:rFonts w:ascii="Garamond" w:hAnsi="Garamond"/>
          <w:spacing w:val="20"/>
          <w:sz w:val="22"/>
          <w:szCs w:val="22"/>
          <w:u w:val="none"/>
        </w:rPr>
        <w:t>diagnostico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-terapeutico e di prevenzione per COVID-19 come disposto dai documenti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 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nazionali e regionali;</w:t>
      </w:r>
    </w:p>
    <w:p w:rsidR="00C8463E" w:rsidRPr="002E517E" w:rsidRDefault="00C8463E" w:rsidP="00C8463E">
      <w:pPr>
        <w:pStyle w:val="Titolo1"/>
        <w:spacing w:before="108" w:line="320" w:lineRule="exact"/>
        <w:ind w:left="284" w:right="149"/>
        <w:jc w:val="both"/>
        <w:rPr>
          <w:rFonts w:ascii="Garamond" w:hAnsi="Garamond"/>
          <w:spacing w:val="20"/>
          <w:sz w:val="22"/>
          <w:szCs w:val="22"/>
          <w:u w:val="none"/>
        </w:rPr>
      </w:pPr>
    </w:p>
    <w:p w:rsidR="000F0D22" w:rsidRPr="002E517E" w:rsidRDefault="002061FA" w:rsidP="00C8463E">
      <w:pPr>
        <w:pStyle w:val="Paragrafoelenco"/>
        <w:numPr>
          <w:ilvl w:val="0"/>
          <w:numId w:val="4"/>
        </w:numPr>
        <w:tabs>
          <w:tab w:val="left" w:pos="460"/>
        </w:tabs>
        <w:spacing w:before="114" w:line="320" w:lineRule="exact"/>
        <w:ind w:left="284" w:right="149" w:firstLine="0"/>
        <w:jc w:val="both"/>
        <w:rPr>
          <w:rFonts w:ascii="Garamond" w:hAnsi="Garamond"/>
          <w:spacing w:val="20"/>
        </w:rPr>
      </w:pPr>
      <w:proofErr w:type="gramStart"/>
      <w:r w:rsidRPr="002E517E">
        <w:rPr>
          <w:rFonts w:ascii="Garamond" w:hAnsi="Garamond"/>
          <w:b/>
          <w:spacing w:val="20"/>
        </w:rPr>
        <w:t>il</w:t>
      </w:r>
      <w:proofErr w:type="gramEnd"/>
      <w:r w:rsidRPr="002E517E">
        <w:rPr>
          <w:rFonts w:ascii="Garamond" w:hAnsi="Garamond"/>
          <w:b/>
          <w:spacing w:val="20"/>
        </w:rPr>
        <w:t xml:space="preserve"> </w:t>
      </w:r>
      <w:r w:rsidR="001D492E">
        <w:rPr>
          <w:rFonts w:ascii="Garamond" w:hAnsi="Garamond"/>
          <w:b/>
          <w:spacing w:val="20"/>
        </w:rPr>
        <w:t xml:space="preserve">referente </w:t>
      </w:r>
      <w:proofErr w:type="spellStart"/>
      <w:r w:rsidR="001D492E">
        <w:rPr>
          <w:rFonts w:ascii="Garamond" w:hAnsi="Garamond"/>
          <w:b/>
          <w:spacing w:val="20"/>
        </w:rPr>
        <w:t>covid</w:t>
      </w:r>
      <w:proofErr w:type="spellEnd"/>
      <w:r w:rsidR="001D492E">
        <w:rPr>
          <w:rFonts w:ascii="Garamond" w:hAnsi="Garamond"/>
          <w:b/>
          <w:spacing w:val="20"/>
        </w:rPr>
        <w:t xml:space="preserve"> di plesso</w:t>
      </w:r>
      <w:r w:rsidRPr="002E517E">
        <w:rPr>
          <w:rFonts w:ascii="Garamond" w:hAnsi="Garamond"/>
          <w:b/>
          <w:spacing w:val="20"/>
        </w:rPr>
        <w:t xml:space="preserve"> </w:t>
      </w:r>
      <w:r w:rsidRPr="002E517E">
        <w:rPr>
          <w:rFonts w:ascii="Garamond" w:hAnsi="Garamond"/>
          <w:spacing w:val="20"/>
        </w:rPr>
        <w:t>deve:</w:t>
      </w:r>
    </w:p>
    <w:p w:rsidR="000F0D22" w:rsidRPr="002E517E" w:rsidRDefault="002061FA" w:rsidP="00C8463E">
      <w:pPr>
        <w:pStyle w:val="Paragrafoelenco"/>
        <w:numPr>
          <w:ilvl w:val="1"/>
          <w:numId w:val="4"/>
        </w:numPr>
        <w:tabs>
          <w:tab w:val="left" w:pos="974"/>
        </w:tabs>
        <w:spacing w:before="40" w:line="320" w:lineRule="exact"/>
        <w:ind w:left="284" w:right="149" w:firstLine="0"/>
        <w:rPr>
          <w:rFonts w:ascii="Garamond" w:hAnsi="Garamond"/>
          <w:spacing w:val="20"/>
        </w:rPr>
      </w:pPr>
      <w:r w:rsidRPr="002E517E">
        <w:rPr>
          <w:rFonts w:ascii="Garamond" w:hAnsi="Garamond"/>
          <w:spacing w:val="20"/>
        </w:rPr>
        <w:tab/>
      </w:r>
      <w:proofErr w:type="gramStart"/>
      <w:r w:rsidRPr="002E517E">
        <w:rPr>
          <w:rFonts w:ascii="Garamond" w:hAnsi="Garamond"/>
          <w:spacing w:val="20"/>
        </w:rPr>
        <w:t>comunicare</w:t>
      </w:r>
      <w:proofErr w:type="gramEnd"/>
      <w:r w:rsidRPr="002E517E">
        <w:rPr>
          <w:rFonts w:ascii="Garamond" w:hAnsi="Garamond"/>
          <w:spacing w:val="20"/>
        </w:rPr>
        <w:t>, per iscritto, al d</w:t>
      </w:r>
      <w:r w:rsidRPr="002E517E">
        <w:rPr>
          <w:rFonts w:ascii="Garamond" w:hAnsi="Garamond"/>
          <w:spacing w:val="20"/>
        </w:rPr>
        <w:t xml:space="preserve">irigente scolastico/referente scolastico per il COVID – 19 o, in sua assenza, al primo collaboratore del dirigente scolastico o, in via residuale, all’assistente amministrativo, </w:t>
      </w:r>
      <w:r w:rsidR="001D492E">
        <w:rPr>
          <w:rFonts w:ascii="Garamond" w:hAnsi="Garamond"/>
          <w:spacing w:val="20"/>
        </w:rPr>
        <w:t>Macis Maria Grazia</w:t>
      </w:r>
      <w:r w:rsidRPr="002E517E">
        <w:rPr>
          <w:rFonts w:ascii="Garamond" w:hAnsi="Garamond"/>
          <w:spacing w:val="20"/>
        </w:rPr>
        <w:t xml:space="preserve">, l’ eventuale </w:t>
      </w:r>
      <w:r w:rsidRPr="002E517E">
        <w:rPr>
          <w:rFonts w:ascii="Garamond" w:hAnsi="Garamond"/>
          <w:b/>
          <w:spacing w:val="20"/>
        </w:rPr>
        <w:t xml:space="preserve">numero elevato di assenze improvvise di studenti </w:t>
      </w:r>
      <w:r w:rsidRPr="002E517E">
        <w:rPr>
          <w:rFonts w:ascii="Garamond" w:hAnsi="Garamond"/>
          <w:spacing w:val="20"/>
        </w:rPr>
        <w:t xml:space="preserve">in </w:t>
      </w:r>
      <w:r w:rsidRPr="002E517E">
        <w:rPr>
          <w:rFonts w:ascii="Garamond" w:hAnsi="Garamond"/>
          <w:spacing w:val="20"/>
        </w:rPr>
        <w:t>una classe (40% almeno) perché attivino il Dipartimento di</w:t>
      </w:r>
      <w:r w:rsidRPr="002E517E">
        <w:rPr>
          <w:rFonts w:ascii="Garamond" w:hAnsi="Garamond"/>
          <w:spacing w:val="20"/>
        </w:rPr>
        <w:t xml:space="preserve"> </w:t>
      </w:r>
      <w:r w:rsidRPr="002E517E">
        <w:rPr>
          <w:rFonts w:ascii="Garamond" w:hAnsi="Garamond"/>
          <w:spacing w:val="20"/>
        </w:rPr>
        <w:t>Prevenzione;</w:t>
      </w:r>
    </w:p>
    <w:p w:rsidR="000F0D22" w:rsidRDefault="002061FA" w:rsidP="00C8463E">
      <w:pPr>
        <w:pStyle w:val="Paragrafoelenco"/>
        <w:numPr>
          <w:ilvl w:val="1"/>
          <w:numId w:val="4"/>
        </w:numPr>
        <w:tabs>
          <w:tab w:val="left" w:pos="896"/>
        </w:tabs>
        <w:spacing w:line="320" w:lineRule="exact"/>
        <w:ind w:left="284" w:right="149" w:firstLine="0"/>
        <w:rPr>
          <w:rFonts w:ascii="Garamond" w:hAnsi="Garamond"/>
          <w:spacing w:val="20"/>
        </w:rPr>
      </w:pPr>
      <w:proofErr w:type="gramStart"/>
      <w:r w:rsidRPr="002E517E">
        <w:rPr>
          <w:rFonts w:ascii="Garamond" w:hAnsi="Garamond"/>
          <w:spacing w:val="20"/>
        </w:rPr>
        <w:t>tenere</w:t>
      </w:r>
      <w:proofErr w:type="gramEnd"/>
      <w:r w:rsidRPr="002E517E">
        <w:rPr>
          <w:rFonts w:ascii="Garamond" w:hAnsi="Garamond"/>
          <w:spacing w:val="20"/>
        </w:rPr>
        <w:t xml:space="preserve"> il </w:t>
      </w:r>
      <w:r w:rsidRPr="002E517E">
        <w:rPr>
          <w:rFonts w:ascii="Garamond" w:hAnsi="Garamond"/>
          <w:i/>
          <w:spacing w:val="20"/>
        </w:rPr>
        <w:t>registro degli alunni e del personale di ciascun gruppo classe e di ogni contatto che, almeno nell’ambito didattico e al di là della normale programmazione, possa intercorrer</w:t>
      </w:r>
      <w:r w:rsidRPr="002E517E">
        <w:rPr>
          <w:rFonts w:ascii="Garamond" w:hAnsi="Garamond"/>
          <w:i/>
          <w:spacing w:val="20"/>
        </w:rPr>
        <w:t>e tra gli alunni ed il personale di classi diverse (</w:t>
      </w:r>
      <w:r w:rsidRPr="001D492E">
        <w:rPr>
          <w:rFonts w:ascii="Garamond" w:hAnsi="Garamond"/>
          <w:spacing w:val="20"/>
        </w:rPr>
        <w:t>es. registrare le supplenze, gli spostamenti provvisori e/o eccezionali di studenti fra le classi etc.)</w:t>
      </w:r>
      <w:r w:rsidRPr="002E517E">
        <w:rPr>
          <w:rFonts w:ascii="Garamond" w:hAnsi="Garamond"/>
          <w:i/>
          <w:spacing w:val="20"/>
        </w:rPr>
        <w:t xml:space="preserve"> per facilitare l’identificazione dei contatti stretti da parte del </w:t>
      </w:r>
      <w:proofErr w:type="spellStart"/>
      <w:r w:rsidRPr="002E517E">
        <w:rPr>
          <w:rFonts w:ascii="Garamond" w:hAnsi="Garamond"/>
          <w:i/>
          <w:spacing w:val="20"/>
        </w:rPr>
        <w:t>DdP</w:t>
      </w:r>
      <w:proofErr w:type="spellEnd"/>
      <w:r w:rsidRPr="002E517E">
        <w:rPr>
          <w:rFonts w:ascii="Garamond" w:hAnsi="Garamond"/>
          <w:i/>
          <w:spacing w:val="20"/>
        </w:rPr>
        <w:t xml:space="preserve"> della ASL competente territor</w:t>
      </w:r>
      <w:r w:rsidR="001D492E">
        <w:rPr>
          <w:rFonts w:ascii="Garamond" w:hAnsi="Garamond"/>
          <w:i/>
          <w:spacing w:val="20"/>
        </w:rPr>
        <w:t>ialmente</w:t>
      </w:r>
      <w:r w:rsidRPr="002E517E">
        <w:rPr>
          <w:rFonts w:ascii="Garamond" w:hAnsi="Garamond"/>
          <w:spacing w:val="20"/>
        </w:rPr>
        <w:t>;</w:t>
      </w:r>
    </w:p>
    <w:p w:rsidR="00C8463E" w:rsidRPr="002E517E" w:rsidRDefault="00C8463E" w:rsidP="00C8463E">
      <w:pPr>
        <w:pStyle w:val="Paragrafoelenco"/>
        <w:numPr>
          <w:ilvl w:val="1"/>
          <w:numId w:val="4"/>
        </w:numPr>
        <w:tabs>
          <w:tab w:val="left" w:pos="896"/>
        </w:tabs>
        <w:spacing w:line="320" w:lineRule="exact"/>
        <w:ind w:left="284" w:right="149" w:firstLine="0"/>
        <w:rPr>
          <w:rFonts w:ascii="Garamond" w:hAnsi="Garamond"/>
          <w:spacing w:val="20"/>
        </w:rPr>
      </w:pPr>
    </w:p>
    <w:p w:rsidR="000F0D22" w:rsidRPr="002E517E" w:rsidRDefault="00C8463E" w:rsidP="00C8463E">
      <w:pPr>
        <w:pStyle w:val="Paragrafoelenco"/>
        <w:numPr>
          <w:ilvl w:val="0"/>
          <w:numId w:val="4"/>
        </w:numPr>
        <w:tabs>
          <w:tab w:val="left" w:pos="460"/>
        </w:tabs>
        <w:spacing w:line="320" w:lineRule="exact"/>
        <w:ind w:left="284" w:right="149" w:firstLine="0"/>
        <w:jc w:val="both"/>
        <w:rPr>
          <w:rFonts w:ascii="Garamond" w:hAnsi="Garamond"/>
          <w:spacing w:val="20"/>
        </w:rPr>
      </w:pPr>
      <w:r>
        <w:rPr>
          <w:rFonts w:ascii="Garamond" w:hAnsi="Garamond"/>
          <w:b/>
          <w:spacing w:val="20"/>
        </w:rPr>
        <w:t xml:space="preserve"> </w:t>
      </w:r>
      <w:proofErr w:type="gramStart"/>
      <w:r w:rsidR="002061FA" w:rsidRPr="002E517E">
        <w:rPr>
          <w:rFonts w:ascii="Garamond" w:hAnsi="Garamond"/>
          <w:b/>
          <w:spacing w:val="20"/>
        </w:rPr>
        <w:t>l’assistente</w:t>
      </w:r>
      <w:proofErr w:type="gramEnd"/>
      <w:r w:rsidR="002061FA" w:rsidRPr="002E517E">
        <w:rPr>
          <w:rFonts w:ascii="Garamond" w:hAnsi="Garamond"/>
          <w:b/>
          <w:spacing w:val="20"/>
        </w:rPr>
        <w:t xml:space="preserve"> amministrativo, </w:t>
      </w:r>
      <w:r w:rsidR="001D492E">
        <w:rPr>
          <w:rFonts w:ascii="Garamond" w:hAnsi="Garamond"/>
          <w:spacing w:val="20"/>
        </w:rPr>
        <w:t>Macis Maria Grazia</w:t>
      </w:r>
      <w:r w:rsidR="002061FA" w:rsidRPr="002E517E">
        <w:rPr>
          <w:rFonts w:ascii="Garamond" w:hAnsi="Garamond"/>
          <w:b/>
          <w:spacing w:val="20"/>
        </w:rPr>
        <w:t xml:space="preserve">, monitora la percentuale di assenza dei docenti e del Personale ATA </w:t>
      </w:r>
      <w:r w:rsidR="002061FA" w:rsidRPr="002E517E">
        <w:rPr>
          <w:rFonts w:ascii="Garamond" w:hAnsi="Garamond"/>
          <w:spacing w:val="20"/>
        </w:rPr>
        <w:t>ed aggiorna il dirigente scolastico in merito ad eventuali</w:t>
      </w:r>
      <w:r w:rsidR="002061FA" w:rsidRPr="002E517E">
        <w:rPr>
          <w:rFonts w:ascii="Garamond" w:hAnsi="Garamond"/>
          <w:spacing w:val="20"/>
        </w:rPr>
        <w:t xml:space="preserve"> </w:t>
      </w:r>
      <w:r w:rsidR="002061FA" w:rsidRPr="002E517E">
        <w:rPr>
          <w:rFonts w:ascii="Garamond" w:hAnsi="Garamond"/>
          <w:spacing w:val="20"/>
        </w:rPr>
        <w:t>anomalie.</w:t>
      </w:r>
    </w:p>
    <w:p w:rsidR="00C8463E" w:rsidRDefault="00C8463E" w:rsidP="00C8463E">
      <w:pPr>
        <w:pStyle w:val="Titolo1"/>
        <w:spacing w:before="111" w:line="320" w:lineRule="exact"/>
        <w:ind w:left="284" w:right="149"/>
        <w:jc w:val="center"/>
        <w:rPr>
          <w:rFonts w:ascii="Garamond" w:hAnsi="Garamond"/>
          <w:spacing w:val="20"/>
          <w:sz w:val="22"/>
          <w:szCs w:val="22"/>
          <w:u w:val="none"/>
        </w:rPr>
      </w:pPr>
    </w:p>
    <w:p w:rsidR="000F0D22" w:rsidRPr="002E517E" w:rsidRDefault="002061FA" w:rsidP="00C8463E">
      <w:pPr>
        <w:pStyle w:val="Titolo1"/>
        <w:spacing w:before="111" w:line="320" w:lineRule="exact"/>
        <w:ind w:left="284" w:right="149"/>
        <w:jc w:val="center"/>
        <w:rPr>
          <w:rFonts w:ascii="Garamond" w:hAnsi="Garamond"/>
          <w:spacing w:val="20"/>
          <w:sz w:val="22"/>
          <w:szCs w:val="22"/>
          <w:u w:val="none"/>
        </w:rPr>
      </w:pPr>
      <w:r w:rsidRPr="002E517E">
        <w:rPr>
          <w:rFonts w:ascii="Garamond" w:hAnsi="Garamond"/>
          <w:spacing w:val="20"/>
          <w:sz w:val="22"/>
          <w:szCs w:val="22"/>
          <w:u w:val="none"/>
        </w:rPr>
        <w:lastRenderedPageBreak/>
        <w:t>INVITA</w:t>
      </w:r>
    </w:p>
    <w:p w:rsidR="000F0D22" w:rsidRPr="002E517E" w:rsidRDefault="00C8463E" w:rsidP="00C8463E">
      <w:pPr>
        <w:pStyle w:val="Paragrafoelenco"/>
        <w:numPr>
          <w:ilvl w:val="0"/>
          <w:numId w:val="2"/>
        </w:numPr>
        <w:tabs>
          <w:tab w:val="left" w:pos="460"/>
        </w:tabs>
        <w:spacing w:before="90" w:line="320" w:lineRule="exact"/>
        <w:ind w:left="284" w:right="149" w:firstLine="0"/>
        <w:jc w:val="both"/>
        <w:rPr>
          <w:rFonts w:ascii="Garamond" w:hAnsi="Garamond"/>
          <w:spacing w:val="20"/>
        </w:rPr>
      </w:pPr>
      <w:r>
        <w:rPr>
          <w:rFonts w:ascii="Garamond" w:hAnsi="Garamond"/>
          <w:b/>
          <w:spacing w:val="20"/>
        </w:rPr>
        <w:t xml:space="preserve"> </w:t>
      </w:r>
      <w:proofErr w:type="gramStart"/>
      <w:r w:rsidR="002061FA" w:rsidRPr="002E517E">
        <w:rPr>
          <w:rFonts w:ascii="Garamond" w:hAnsi="Garamond"/>
          <w:b/>
          <w:spacing w:val="20"/>
        </w:rPr>
        <w:t>le</w:t>
      </w:r>
      <w:proofErr w:type="gramEnd"/>
      <w:r w:rsidR="002061FA" w:rsidRPr="002E517E">
        <w:rPr>
          <w:rFonts w:ascii="Garamond" w:hAnsi="Garamond"/>
          <w:b/>
          <w:spacing w:val="20"/>
        </w:rPr>
        <w:t xml:space="preserve"> famiglie e gli operatori scolastici </w:t>
      </w:r>
      <w:r w:rsidR="002061FA" w:rsidRPr="002E517E">
        <w:rPr>
          <w:rFonts w:ascii="Garamond" w:hAnsi="Garamond"/>
          <w:spacing w:val="20"/>
        </w:rPr>
        <w:t xml:space="preserve">a comunicare immediatamente al </w:t>
      </w:r>
      <w:r w:rsidR="001D492E">
        <w:rPr>
          <w:rFonts w:ascii="Garamond" w:hAnsi="Garamond"/>
          <w:spacing w:val="20"/>
        </w:rPr>
        <w:t>D</w:t>
      </w:r>
      <w:r w:rsidR="002061FA" w:rsidRPr="002E517E">
        <w:rPr>
          <w:rFonts w:ascii="Garamond" w:hAnsi="Garamond"/>
          <w:spacing w:val="20"/>
        </w:rPr>
        <w:t xml:space="preserve">irigente scolastico/referente scolastico per il COVID-19 o, in sua assenza, al primo collaboratore del dirigente scolastico o, in via residuale, all’assistente amministrativo </w:t>
      </w:r>
      <w:r>
        <w:rPr>
          <w:rFonts w:ascii="Garamond" w:hAnsi="Garamond"/>
          <w:spacing w:val="20"/>
        </w:rPr>
        <w:t>Macis Maria Grazia</w:t>
      </w:r>
      <w:r w:rsidR="002061FA" w:rsidRPr="002E517E">
        <w:rPr>
          <w:rFonts w:ascii="Garamond" w:hAnsi="Garamond"/>
          <w:spacing w:val="20"/>
        </w:rPr>
        <w:t>, eventuali casi di contatto con persona contagiata da</w:t>
      </w:r>
      <w:r w:rsidR="002061FA" w:rsidRPr="002E517E">
        <w:rPr>
          <w:rFonts w:ascii="Garamond" w:hAnsi="Garamond"/>
          <w:spacing w:val="20"/>
        </w:rPr>
        <w:t xml:space="preserve"> </w:t>
      </w:r>
      <w:r w:rsidR="002061FA" w:rsidRPr="002E517E">
        <w:rPr>
          <w:rFonts w:ascii="Garamond" w:hAnsi="Garamond"/>
          <w:spacing w:val="20"/>
        </w:rPr>
        <w:t>COVID-19;</w:t>
      </w:r>
    </w:p>
    <w:p w:rsidR="000F0D22" w:rsidRPr="00C8463E" w:rsidRDefault="00C8463E" w:rsidP="00C8463E">
      <w:pPr>
        <w:pStyle w:val="Titolo1"/>
        <w:numPr>
          <w:ilvl w:val="1"/>
          <w:numId w:val="2"/>
        </w:numPr>
        <w:tabs>
          <w:tab w:val="left" w:pos="460"/>
          <w:tab w:val="left" w:pos="896"/>
        </w:tabs>
        <w:spacing w:before="42" w:line="320" w:lineRule="exact"/>
        <w:ind w:left="284" w:right="149" w:firstLine="0"/>
        <w:jc w:val="both"/>
        <w:rPr>
          <w:rFonts w:ascii="Garamond" w:hAnsi="Garamond"/>
          <w:b w:val="0"/>
          <w:spacing w:val="20"/>
          <w:sz w:val="22"/>
          <w:szCs w:val="22"/>
          <w:u w:val="none"/>
        </w:rPr>
      </w:pPr>
      <w:r w:rsidRPr="00C8463E">
        <w:rPr>
          <w:rFonts w:ascii="Garamond" w:hAnsi="Garamond"/>
          <w:spacing w:val="20"/>
          <w:sz w:val="22"/>
          <w:szCs w:val="22"/>
          <w:u w:val="none"/>
        </w:rPr>
        <w:t xml:space="preserve"> </w:t>
      </w:r>
      <w:r w:rsidR="002061FA" w:rsidRPr="00C8463E">
        <w:rPr>
          <w:rFonts w:ascii="Garamond" w:hAnsi="Garamond"/>
          <w:spacing w:val="20"/>
          <w:sz w:val="22"/>
          <w:szCs w:val="22"/>
          <w:u w:val="none"/>
        </w:rPr>
        <w:t>i</w:t>
      </w:r>
      <w:r w:rsidR="002061FA" w:rsidRPr="00C8463E">
        <w:rPr>
          <w:rFonts w:ascii="Garamond" w:hAnsi="Garamond"/>
          <w:spacing w:val="20"/>
          <w:sz w:val="22"/>
          <w:szCs w:val="22"/>
          <w:u w:val="none"/>
        </w:rPr>
        <w:t xml:space="preserve"> </w:t>
      </w:r>
      <w:r w:rsidRPr="00C8463E">
        <w:rPr>
          <w:rFonts w:ascii="Garamond" w:hAnsi="Garamond"/>
          <w:spacing w:val="20"/>
          <w:sz w:val="22"/>
          <w:szCs w:val="22"/>
          <w:u w:val="none"/>
        </w:rPr>
        <w:t xml:space="preserve">genitori </w:t>
      </w:r>
      <w:r w:rsidR="002061FA" w:rsidRPr="00C8463E">
        <w:rPr>
          <w:rFonts w:ascii="Garamond" w:hAnsi="Garamond"/>
          <w:spacing w:val="20"/>
          <w:sz w:val="22"/>
          <w:szCs w:val="22"/>
          <w:u w:val="none"/>
        </w:rPr>
        <w:t xml:space="preserve">a </w:t>
      </w:r>
      <w:r w:rsidR="002061FA" w:rsidRPr="00C8463E">
        <w:rPr>
          <w:rFonts w:ascii="Garamond" w:hAnsi="Garamond"/>
          <w:spacing w:val="20"/>
          <w:sz w:val="22"/>
          <w:szCs w:val="22"/>
          <w:u w:val="none"/>
        </w:rPr>
        <w:t xml:space="preserve">NON </w:t>
      </w:r>
      <w:r w:rsidR="002061FA" w:rsidRPr="00C8463E">
        <w:rPr>
          <w:rFonts w:ascii="Garamond" w:hAnsi="Garamond"/>
          <w:spacing w:val="20"/>
          <w:sz w:val="22"/>
          <w:szCs w:val="22"/>
          <w:u w:val="none"/>
        </w:rPr>
        <w:t>mandare a scuola il proprio figlio</w:t>
      </w:r>
      <w:r w:rsidR="002061FA" w:rsidRPr="00C8463E">
        <w:rPr>
          <w:rFonts w:ascii="Garamond" w:hAnsi="Garamond"/>
          <w:spacing w:val="20"/>
          <w:sz w:val="22"/>
          <w:szCs w:val="22"/>
          <w:u w:val="none"/>
        </w:rPr>
        <w:t xml:space="preserve">, contattando il medico di famiglia, </w:t>
      </w:r>
      <w:r w:rsidR="002061FA" w:rsidRPr="00C8463E">
        <w:rPr>
          <w:rFonts w:ascii="Garamond" w:hAnsi="Garamond"/>
          <w:i/>
          <w:spacing w:val="20"/>
          <w:sz w:val="22"/>
          <w:szCs w:val="22"/>
          <w:u w:val="none"/>
        </w:rPr>
        <w:t>in caso di sintomatologia e/o temperatura corporea superiore a 37,5°C</w:t>
      </w:r>
      <w:r w:rsidRPr="00C8463E">
        <w:rPr>
          <w:rFonts w:ascii="Garamond" w:hAnsi="Garamond"/>
          <w:i/>
          <w:spacing w:val="20"/>
          <w:sz w:val="22"/>
          <w:szCs w:val="22"/>
          <w:u w:val="none"/>
        </w:rPr>
        <w:t xml:space="preserve"> 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e ad </w:t>
      </w:r>
      <w:r w:rsidR="002061FA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a inviare tempestiva c</w:t>
      </w:r>
      <w:r w:rsidR="002061FA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omunicazione di eventuali assenze per motivi sanitari</w:t>
      </w:r>
      <w:r w:rsidR="002061FA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, al fine di consentire al dirigente scolastico/referente scolastico per il COVID-19 o, in sua assenza, al primo</w:t>
      </w:r>
      <w:r w:rsidR="002061FA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 collaboratore del dirigente scolastico o, in via residuale, alla signora </w:t>
      </w:r>
      <w:r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Macis Maria Grazia</w:t>
      </w:r>
      <w:r w:rsidR="002061FA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, di r</w:t>
      </w:r>
      <w:r w:rsidR="002061FA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ilevare eventuali cluster di assenze nella stessa</w:t>
      </w:r>
      <w:r w:rsidR="002061FA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 xml:space="preserve"> </w:t>
      </w:r>
      <w:r w:rsidR="002061FA" w:rsidRPr="00C8463E">
        <w:rPr>
          <w:rFonts w:ascii="Garamond" w:hAnsi="Garamond"/>
          <w:b w:val="0"/>
          <w:spacing w:val="20"/>
          <w:sz w:val="22"/>
          <w:szCs w:val="22"/>
          <w:u w:val="none"/>
        </w:rPr>
        <w:t>classe;</w:t>
      </w:r>
    </w:p>
    <w:p w:rsidR="000F0D22" w:rsidRPr="002E517E" w:rsidRDefault="00C8463E" w:rsidP="00C8463E">
      <w:pPr>
        <w:pStyle w:val="Paragrafoelenco"/>
        <w:numPr>
          <w:ilvl w:val="0"/>
          <w:numId w:val="2"/>
        </w:numPr>
        <w:tabs>
          <w:tab w:val="left" w:pos="460"/>
        </w:tabs>
        <w:spacing w:line="320" w:lineRule="exact"/>
        <w:ind w:left="284" w:right="149" w:firstLine="0"/>
        <w:jc w:val="both"/>
        <w:rPr>
          <w:rFonts w:ascii="Garamond" w:hAnsi="Garamond"/>
          <w:spacing w:val="20"/>
        </w:rPr>
      </w:pPr>
      <w:r>
        <w:rPr>
          <w:rFonts w:ascii="Garamond" w:hAnsi="Garamond"/>
          <w:b/>
          <w:spacing w:val="20"/>
        </w:rPr>
        <w:t xml:space="preserve"> </w:t>
      </w:r>
      <w:r w:rsidR="002061FA" w:rsidRPr="002E517E">
        <w:rPr>
          <w:rFonts w:ascii="Garamond" w:hAnsi="Garamond"/>
          <w:b/>
          <w:spacing w:val="20"/>
        </w:rPr>
        <w:t xml:space="preserve">il personale docente e ATA, </w:t>
      </w:r>
      <w:r w:rsidR="002061FA" w:rsidRPr="002E517E">
        <w:rPr>
          <w:rFonts w:ascii="Garamond" w:hAnsi="Garamond"/>
          <w:spacing w:val="20"/>
        </w:rPr>
        <w:t xml:space="preserve">in condizioni di </w:t>
      </w:r>
      <w:r w:rsidR="002061FA" w:rsidRPr="002E517E">
        <w:rPr>
          <w:rFonts w:ascii="Garamond" w:hAnsi="Garamond"/>
          <w:i/>
          <w:spacing w:val="20"/>
        </w:rPr>
        <w:t xml:space="preserve">…lavoratori maggiormente esposti a rischio di </w:t>
      </w:r>
      <w:r w:rsidR="002061FA" w:rsidRPr="002E517E">
        <w:rPr>
          <w:rFonts w:ascii="Garamond" w:hAnsi="Garamond"/>
          <w:i/>
          <w:spacing w:val="20"/>
        </w:rPr>
        <w:t>contagio, in ragione dell’età o della condizione di rischio derivante da immunodepressione, anche  da patologia COVID-19, o da esiti di patologie oncologiche o dallo svolgimento di terapie salvavita o comunque da morbilità che possono caratterizzare una ma</w:t>
      </w:r>
      <w:r w:rsidR="002061FA" w:rsidRPr="002E517E">
        <w:rPr>
          <w:rFonts w:ascii="Garamond" w:hAnsi="Garamond"/>
          <w:i/>
          <w:spacing w:val="20"/>
        </w:rPr>
        <w:t>ggiore rischiosità</w:t>
      </w:r>
      <w:r w:rsidR="002061FA" w:rsidRPr="002E517E">
        <w:rPr>
          <w:rFonts w:ascii="Garamond" w:hAnsi="Garamond"/>
          <w:spacing w:val="20"/>
        </w:rPr>
        <w:t xml:space="preserve">, deve segnalarlo al dirigente scolastico, non appena ne abbia consapevolezza, affinché possa assicurare la sorveglianza sanitaria eccezionale di cui all’art. 83 del decreto legge 19 maggio 2020 n. 34 e sua conversione in Legge 17 luglio </w:t>
      </w:r>
      <w:r w:rsidR="002061FA" w:rsidRPr="002E517E">
        <w:rPr>
          <w:rFonts w:ascii="Garamond" w:hAnsi="Garamond"/>
          <w:spacing w:val="20"/>
        </w:rPr>
        <w:t>2020, n.</w:t>
      </w:r>
      <w:r w:rsidR="002061FA" w:rsidRPr="002E517E">
        <w:rPr>
          <w:rFonts w:ascii="Garamond" w:hAnsi="Garamond"/>
          <w:spacing w:val="20"/>
        </w:rPr>
        <w:t xml:space="preserve"> </w:t>
      </w:r>
      <w:r w:rsidR="002061FA" w:rsidRPr="002E517E">
        <w:rPr>
          <w:rFonts w:ascii="Garamond" w:hAnsi="Garamond"/>
          <w:spacing w:val="20"/>
        </w:rPr>
        <w:t>77.</w:t>
      </w:r>
    </w:p>
    <w:p w:rsidR="002E517E" w:rsidRPr="002E517E" w:rsidRDefault="002E517E" w:rsidP="00C8463E">
      <w:pPr>
        <w:pStyle w:val="Titolo1"/>
        <w:spacing w:line="320" w:lineRule="exact"/>
        <w:ind w:left="284" w:right="149"/>
        <w:rPr>
          <w:rFonts w:ascii="Garamond" w:hAnsi="Garamond"/>
          <w:spacing w:val="20"/>
          <w:sz w:val="22"/>
          <w:szCs w:val="22"/>
          <w:u w:val="none"/>
        </w:rPr>
      </w:pPr>
      <w:r w:rsidRPr="002E517E">
        <w:rPr>
          <w:rFonts w:ascii="Garamond" w:hAnsi="Garamond"/>
          <w:spacing w:val="20"/>
          <w:sz w:val="22"/>
          <w:szCs w:val="22"/>
          <w:u w:val="none"/>
        </w:rPr>
        <w:t>ALLEGATI:</w:t>
      </w:r>
    </w:p>
    <w:p w:rsidR="002E517E" w:rsidRPr="002E517E" w:rsidRDefault="002E517E" w:rsidP="00C8463E">
      <w:pPr>
        <w:pStyle w:val="Paragrafoelenco"/>
        <w:numPr>
          <w:ilvl w:val="0"/>
          <w:numId w:val="1"/>
        </w:numPr>
        <w:tabs>
          <w:tab w:val="left" w:pos="356"/>
        </w:tabs>
        <w:spacing w:before="46" w:line="320" w:lineRule="exact"/>
        <w:ind w:left="284" w:right="149" w:firstLine="0"/>
        <w:jc w:val="both"/>
        <w:rPr>
          <w:rFonts w:ascii="Garamond" w:hAnsi="Garamond"/>
          <w:spacing w:val="20"/>
        </w:rPr>
      </w:pPr>
      <w:r w:rsidRPr="002E517E">
        <w:rPr>
          <w:rFonts w:ascii="Garamond" w:hAnsi="Garamond"/>
          <w:spacing w:val="20"/>
        </w:rPr>
        <w:t>Schema riassuntivo.</w:t>
      </w:r>
    </w:p>
    <w:p w:rsidR="002E517E" w:rsidRPr="002E517E" w:rsidRDefault="002E517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right"/>
        <w:rPr>
          <w:rFonts w:ascii="Garamond" w:hAnsi="Garamond" w:cs="Verdana"/>
          <w:spacing w:val="20"/>
        </w:rPr>
      </w:pPr>
      <w:r w:rsidRPr="002E517E">
        <w:rPr>
          <w:rFonts w:ascii="Garamond" w:hAnsi="Garamond" w:cs="Verdana"/>
          <w:spacing w:val="20"/>
        </w:rPr>
        <w:t>La Dirigente Scolastica</w:t>
      </w:r>
    </w:p>
    <w:p w:rsidR="002E517E" w:rsidRPr="002E517E" w:rsidRDefault="002E517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right"/>
        <w:rPr>
          <w:rFonts w:ascii="Garamond" w:hAnsi="Garamond" w:cs="Verdana"/>
          <w:spacing w:val="20"/>
        </w:rPr>
      </w:pPr>
      <w:r w:rsidRPr="002E517E">
        <w:rPr>
          <w:rFonts w:ascii="Garamond" w:hAnsi="Garamond" w:cs="Verdana"/>
          <w:spacing w:val="20"/>
        </w:rPr>
        <w:t xml:space="preserve">Prof.ssa Daniela </w:t>
      </w:r>
      <w:proofErr w:type="spellStart"/>
      <w:r w:rsidRPr="002E517E">
        <w:rPr>
          <w:rFonts w:ascii="Garamond" w:hAnsi="Garamond" w:cs="Verdana"/>
          <w:spacing w:val="20"/>
        </w:rPr>
        <w:t>Sau</w:t>
      </w:r>
      <w:proofErr w:type="spellEnd"/>
    </w:p>
    <w:p w:rsidR="002E517E" w:rsidRPr="002E517E" w:rsidRDefault="002E517E" w:rsidP="00C8463E">
      <w:pPr>
        <w:pStyle w:val="Paragrafoelenco"/>
        <w:tabs>
          <w:tab w:val="left" w:pos="3261"/>
        </w:tabs>
        <w:spacing w:before="4" w:line="320" w:lineRule="exact"/>
        <w:ind w:left="284" w:right="149" w:firstLine="0"/>
        <w:jc w:val="right"/>
        <w:rPr>
          <w:rFonts w:ascii="Garamond" w:hAnsi="Garamond"/>
          <w:spacing w:val="20"/>
          <w:sz w:val="18"/>
          <w:szCs w:val="18"/>
        </w:rPr>
      </w:pPr>
      <w:r w:rsidRPr="002E517E">
        <w:rPr>
          <w:rFonts w:ascii="Garamond" w:hAnsi="Garamond"/>
          <w:spacing w:val="20"/>
          <w:sz w:val="18"/>
          <w:szCs w:val="18"/>
        </w:rPr>
        <w:t xml:space="preserve">Firma autografa sostituita a mezzo stampa ex art. 3, c. 2 </w:t>
      </w:r>
      <w:proofErr w:type="spellStart"/>
      <w:r w:rsidRPr="002E517E">
        <w:rPr>
          <w:rFonts w:ascii="Garamond" w:hAnsi="Garamond"/>
          <w:spacing w:val="20"/>
          <w:sz w:val="18"/>
          <w:szCs w:val="18"/>
        </w:rPr>
        <w:t>D.Lgs</w:t>
      </w:r>
      <w:proofErr w:type="spellEnd"/>
      <w:r w:rsidRPr="002E517E">
        <w:rPr>
          <w:rFonts w:ascii="Garamond" w:hAnsi="Garamond"/>
          <w:spacing w:val="20"/>
          <w:sz w:val="18"/>
          <w:szCs w:val="18"/>
        </w:rPr>
        <w:t xml:space="preserve"> n. 39/93</w:t>
      </w:r>
    </w:p>
    <w:p w:rsidR="002E517E" w:rsidRDefault="002E517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p w:rsidR="00C8463E" w:rsidRDefault="00C8463E" w:rsidP="00C8463E">
      <w:pPr>
        <w:pStyle w:val="Paragrafoelenco"/>
        <w:tabs>
          <w:tab w:val="left" w:pos="3261"/>
        </w:tabs>
        <w:spacing w:line="320" w:lineRule="exact"/>
        <w:ind w:left="284" w:right="149" w:firstLine="0"/>
        <w:jc w:val="center"/>
        <w:rPr>
          <w:rFonts w:ascii="Garamond" w:hAnsi="Garamond"/>
          <w:spacing w:val="20"/>
        </w:rPr>
      </w:pPr>
    </w:p>
    <w:bookmarkStart w:id="0" w:name="_GoBack"/>
    <w:bookmarkEnd w:id="0"/>
    <w:p w:rsidR="00C8463E" w:rsidRPr="004B3968" w:rsidRDefault="00C8463E" w:rsidP="00C8463E">
      <w:pPr>
        <w:jc w:val="center"/>
        <w:rPr>
          <w:rFonts w:ascii="Garamond" w:hAnsi="Garamond"/>
        </w:rPr>
      </w:pPr>
      <w:r w:rsidRPr="004B3968">
        <w:rPr>
          <w:rFonts w:ascii="Garamond" w:hAnsi="Garamond"/>
        </w:rPr>
        <w:object w:dxaOrig="3027" w:dyaOrig="3252">
          <v:shape id="_x0000_i1026" type="#_x0000_t75" style="width:47.25pt;height:51.75pt" o:ole="" filled="t">
            <v:fill color2="black"/>
            <v:imagedata r:id="rId7" o:title=""/>
          </v:shape>
          <o:OLEObject Type="Embed" ProgID="Disegno" ShapeID="_x0000_i1026" DrawAspect="Content" ObjectID="_1662216688" r:id="rId9"/>
        </w:object>
      </w:r>
    </w:p>
    <w:p w:rsidR="00C8463E" w:rsidRPr="004B3968" w:rsidRDefault="00C8463E" w:rsidP="00C8463E">
      <w:pPr>
        <w:jc w:val="center"/>
        <w:rPr>
          <w:rFonts w:ascii="Garamond" w:hAnsi="Garamond"/>
        </w:rPr>
      </w:pPr>
      <w:r w:rsidRPr="004B3968">
        <w:rPr>
          <w:rFonts w:ascii="Garamond" w:hAnsi="Garamond"/>
          <w:b/>
        </w:rPr>
        <w:t>ISTITUTO COMPRENSIVO SCUOLA DELL’INFANZIA, PRIMARIA E SEC. I GR</w:t>
      </w:r>
    </w:p>
    <w:p w:rsidR="00C8463E" w:rsidRPr="004B3968" w:rsidRDefault="00C8463E" w:rsidP="00C8463E">
      <w:pPr>
        <w:jc w:val="center"/>
        <w:rPr>
          <w:rFonts w:ascii="Garamond" w:hAnsi="Garamond"/>
          <w:lang w:val="en-US"/>
        </w:rPr>
      </w:pPr>
      <w:r w:rsidRPr="004B3968">
        <w:rPr>
          <w:rFonts w:ascii="Garamond" w:hAnsi="Garamond"/>
        </w:rPr>
        <w:t xml:space="preserve">Via Dante </w:t>
      </w:r>
      <w:proofErr w:type="spellStart"/>
      <w:r w:rsidRPr="004B3968">
        <w:rPr>
          <w:rFonts w:ascii="Garamond" w:hAnsi="Garamond"/>
        </w:rPr>
        <w:t>snc</w:t>
      </w:r>
      <w:proofErr w:type="spellEnd"/>
      <w:r w:rsidRPr="004B3968">
        <w:rPr>
          <w:rFonts w:ascii="Garamond" w:hAnsi="Garamond"/>
        </w:rPr>
        <w:t xml:space="preserve">, Tel.  </w:t>
      </w:r>
      <w:r w:rsidRPr="004B3968">
        <w:rPr>
          <w:rFonts w:ascii="Garamond" w:hAnsi="Garamond"/>
          <w:lang w:val="en-US"/>
        </w:rPr>
        <w:t>0784/65196   Fax 0784/65268 C.F.  81002190916</w:t>
      </w:r>
    </w:p>
    <w:p w:rsidR="00C8463E" w:rsidRPr="004B3968" w:rsidRDefault="00C8463E" w:rsidP="00C8463E">
      <w:pPr>
        <w:jc w:val="center"/>
        <w:rPr>
          <w:rFonts w:ascii="Garamond" w:hAnsi="Garamond"/>
          <w:b/>
          <w:lang w:val="en-US"/>
        </w:rPr>
      </w:pPr>
      <w:r w:rsidRPr="004B3968">
        <w:rPr>
          <w:rFonts w:ascii="Garamond" w:hAnsi="Garamond"/>
          <w:lang w:val="en-US"/>
        </w:rPr>
        <w:t>nuic86500x@istruzione.it    nuic86500x@pec.istruzione.it   www.comprensivoatzara.gov.it</w:t>
      </w:r>
    </w:p>
    <w:p w:rsidR="00C8463E" w:rsidRPr="004B3968" w:rsidRDefault="00C8463E" w:rsidP="00C8463E">
      <w:pPr>
        <w:jc w:val="center"/>
        <w:rPr>
          <w:rFonts w:ascii="Garamond" w:hAnsi="Garamond"/>
          <w:b/>
        </w:rPr>
      </w:pPr>
      <w:r w:rsidRPr="004B3968">
        <w:rPr>
          <w:rFonts w:ascii="Garamond" w:hAnsi="Garamond"/>
          <w:b/>
        </w:rPr>
        <w:t>08030 ATZARA   Nu</w:t>
      </w:r>
    </w:p>
    <w:p w:rsidR="000F0D22" w:rsidRDefault="002061FA">
      <w:pPr>
        <w:pStyle w:val="Corpotesto"/>
        <w:spacing w:before="4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954879</wp:posOffset>
            </wp:positionH>
            <wp:positionV relativeFrom="paragraph">
              <wp:posOffset>144373</wp:posOffset>
            </wp:positionV>
            <wp:extent cx="8359113" cy="4649724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9113" cy="464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0D22" w:rsidSect="00C8463E">
      <w:headerReference w:type="default" r:id="rId11"/>
      <w:pgSz w:w="16830" w:h="11910" w:orient="landscape"/>
      <w:pgMar w:top="851" w:right="2002" w:bottom="278" w:left="14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FA" w:rsidRDefault="002061FA">
      <w:r>
        <w:separator/>
      </w:r>
    </w:p>
  </w:endnote>
  <w:endnote w:type="continuationSeparator" w:id="0">
    <w:p w:rsidR="002061FA" w:rsidRDefault="0020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FA" w:rsidRDefault="002061FA">
      <w:r>
        <w:separator/>
      </w:r>
    </w:p>
  </w:footnote>
  <w:footnote w:type="continuationSeparator" w:id="0">
    <w:p w:rsidR="002061FA" w:rsidRDefault="0020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D22" w:rsidRDefault="000F0D2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756"/>
    <w:multiLevelType w:val="hybridMultilevel"/>
    <w:tmpl w:val="CE680EBE"/>
    <w:lvl w:ilvl="0" w:tplc="135AA044">
      <w:numFmt w:val="bullet"/>
      <w:lvlText w:val="-"/>
      <w:lvlJc w:val="left"/>
      <w:pPr>
        <w:ind w:left="60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CFC65606">
      <w:numFmt w:val="bullet"/>
      <w:lvlText w:val="•"/>
      <w:lvlJc w:val="left"/>
      <w:pPr>
        <w:ind w:left="1590" w:hanging="360"/>
      </w:pPr>
      <w:rPr>
        <w:rFonts w:hint="default"/>
        <w:lang w:val="it-IT" w:eastAsia="it-IT" w:bidi="it-IT"/>
      </w:rPr>
    </w:lvl>
    <w:lvl w:ilvl="2" w:tplc="A56CAC0E">
      <w:numFmt w:val="bullet"/>
      <w:lvlText w:val="•"/>
      <w:lvlJc w:val="left"/>
      <w:pPr>
        <w:ind w:left="2581" w:hanging="360"/>
      </w:pPr>
      <w:rPr>
        <w:rFonts w:hint="default"/>
        <w:lang w:val="it-IT" w:eastAsia="it-IT" w:bidi="it-IT"/>
      </w:rPr>
    </w:lvl>
    <w:lvl w:ilvl="3" w:tplc="39643526">
      <w:numFmt w:val="bullet"/>
      <w:lvlText w:val="•"/>
      <w:lvlJc w:val="left"/>
      <w:pPr>
        <w:ind w:left="3571" w:hanging="360"/>
      </w:pPr>
      <w:rPr>
        <w:rFonts w:hint="default"/>
        <w:lang w:val="it-IT" w:eastAsia="it-IT" w:bidi="it-IT"/>
      </w:rPr>
    </w:lvl>
    <w:lvl w:ilvl="4" w:tplc="7D42BDAC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20329886">
      <w:numFmt w:val="bullet"/>
      <w:lvlText w:val="•"/>
      <w:lvlJc w:val="left"/>
      <w:pPr>
        <w:ind w:left="5553" w:hanging="360"/>
      </w:pPr>
      <w:rPr>
        <w:rFonts w:hint="default"/>
        <w:lang w:val="it-IT" w:eastAsia="it-IT" w:bidi="it-IT"/>
      </w:rPr>
    </w:lvl>
    <w:lvl w:ilvl="6" w:tplc="CA420116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216C8C90">
      <w:numFmt w:val="bullet"/>
      <w:lvlText w:val="•"/>
      <w:lvlJc w:val="left"/>
      <w:pPr>
        <w:ind w:left="7534" w:hanging="360"/>
      </w:pPr>
      <w:rPr>
        <w:rFonts w:hint="default"/>
        <w:lang w:val="it-IT" w:eastAsia="it-IT" w:bidi="it-IT"/>
      </w:rPr>
    </w:lvl>
    <w:lvl w:ilvl="8" w:tplc="F9DAA502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06C3B16"/>
    <w:multiLevelType w:val="hybridMultilevel"/>
    <w:tmpl w:val="E64C8744"/>
    <w:lvl w:ilvl="0" w:tplc="D73A79A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it-IT" w:eastAsia="it-IT" w:bidi="it-IT"/>
      </w:rPr>
    </w:lvl>
    <w:lvl w:ilvl="1" w:tplc="A8F8B88E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it-IT" w:eastAsia="it-IT" w:bidi="it-IT"/>
      </w:rPr>
    </w:lvl>
    <w:lvl w:ilvl="2" w:tplc="C380BC74">
      <w:numFmt w:val="bullet"/>
      <w:lvlText w:val="•"/>
      <w:lvlJc w:val="left"/>
      <w:pPr>
        <w:ind w:left="1967" w:hanging="360"/>
      </w:pPr>
      <w:rPr>
        <w:rFonts w:hint="default"/>
        <w:lang w:val="it-IT" w:eastAsia="it-IT" w:bidi="it-IT"/>
      </w:rPr>
    </w:lvl>
    <w:lvl w:ilvl="3" w:tplc="4DA67148">
      <w:numFmt w:val="bullet"/>
      <w:lvlText w:val="•"/>
      <w:lvlJc w:val="left"/>
      <w:pPr>
        <w:ind w:left="3034" w:hanging="360"/>
      </w:pPr>
      <w:rPr>
        <w:rFonts w:hint="default"/>
        <w:lang w:val="it-IT" w:eastAsia="it-IT" w:bidi="it-IT"/>
      </w:rPr>
    </w:lvl>
    <w:lvl w:ilvl="4" w:tplc="6FA0BD32">
      <w:numFmt w:val="bullet"/>
      <w:lvlText w:val="•"/>
      <w:lvlJc w:val="left"/>
      <w:pPr>
        <w:ind w:left="4102" w:hanging="360"/>
      </w:pPr>
      <w:rPr>
        <w:rFonts w:hint="default"/>
        <w:lang w:val="it-IT" w:eastAsia="it-IT" w:bidi="it-IT"/>
      </w:rPr>
    </w:lvl>
    <w:lvl w:ilvl="5" w:tplc="ADF2B5CA">
      <w:numFmt w:val="bullet"/>
      <w:lvlText w:val="•"/>
      <w:lvlJc w:val="left"/>
      <w:pPr>
        <w:ind w:left="5169" w:hanging="360"/>
      </w:pPr>
      <w:rPr>
        <w:rFonts w:hint="default"/>
        <w:lang w:val="it-IT" w:eastAsia="it-IT" w:bidi="it-IT"/>
      </w:rPr>
    </w:lvl>
    <w:lvl w:ilvl="6" w:tplc="B268DBA0">
      <w:numFmt w:val="bullet"/>
      <w:lvlText w:val="•"/>
      <w:lvlJc w:val="left"/>
      <w:pPr>
        <w:ind w:left="6236" w:hanging="360"/>
      </w:pPr>
      <w:rPr>
        <w:rFonts w:hint="default"/>
        <w:lang w:val="it-IT" w:eastAsia="it-IT" w:bidi="it-IT"/>
      </w:rPr>
    </w:lvl>
    <w:lvl w:ilvl="7" w:tplc="2AB0F948">
      <w:numFmt w:val="bullet"/>
      <w:lvlText w:val="•"/>
      <w:lvlJc w:val="left"/>
      <w:pPr>
        <w:ind w:left="7304" w:hanging="360"/>
      </w:pPr>
      <w:rPr>
        <w:rFonts w:hint="default"/>
        <w:lang w:val="it-IT" w:eastAsia="it-IT" w:bidi="it-IT"/>
      </w:rPr>
    </w:lvl>
    <w:lvl w:ilvl="8" w:tplc="FF5067B2">
      <w:numFmt w:val="bullet"/>
      <w:lvlText w:val="•"/>
      <w:lvlJc w:val="left"/>
      <w:pPr>
        <w:ind w:left="837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AF32437"/>
    <w:multiLevelType w:val="hybridMultilevel"/>
    <w:tmpl w:val="F796C4B2"/>
    <w:lvl w:ilvl="0" w:tplc="55D6564A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E1B0D35A">
      <w:numFmt w:val="bullet"/>
      <w:lvlText w:val="-"/>
      <w:lvlJc w:val="left"/>
      <w:pPr>
        <w:ind w:left="896" w:hanging="438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it-IT" w:eastAsia="it-IT" w:bidi="it-IT"/>
      </w:rPr>
    </w:lvl>
    <w:lvl w:ilvl="2" w:tplc="9D543354">
      <w:numFmt w:val="bullet"/>
      <w:lvlText w:val="•"/>
      <w:lvlJc w:val="left"/>
      <w:pPr>
        <w:ind w:left="3000" w:hanging="438"/>
      </w:pPr>
      <w:rPr>
        <w:rFonts w:hint="default"/>
        <w:lang w:val="it-IT" w:eastAsia="it-IT" w:bidi="it-IT"/>
      </w:rPr>
    </w:lvl>
    <w:lvl w:ilvl="3" w:tplc="A06CE11A">
      <w:numFmt w:val="bullet"/>
      <w:lvlText w:val="•"/>
      <w:lvlJc w:val="left"/>
      <w:pPr>
        <w:ind w:left="3938" w:hanging="438"/>
      </w:pPr>
      <w:rPr>
        <w:rFonts w:hint="default"/>
        <w:lang w:val="it-IT" w:eastAsia="it-IT" w:bidi="it-IT"/>
      </w:rPr>
    </w:lvl>
    <w:lvl w:ilvl="4" w:tplc="283854A8">
      <w:numFmt w:val="bullet"/>
      <w:lvlText w:val="•"/>
      <w:lvlJc w:val="left"/>
      <w:pPr>
        <w:ind w:left="4876" w:hanging="438"/>
      </w:pPr>
      <w:rPr>
        <w:rFonts w:hint="default"/>
        <w:lang w:val="it-IT" w:eastAsia="it-IT" w:bidi="it-IT"/>
      </w:rPr>
    </w:lvl>
    <w:lvl w:ilvl="5" w:tplc="4996564A">
      <w:numFmt w:val="bullet"/>
      <w:lvlText w:val="•"/>
      <w:lvlJc w:val="left"/>
      <w:pPr>
        <w:ind w:left="5814" w:hanging="438"/>
      </w:pPr>
      <w:rPr>
        <w:rFonts w:hint="default"/>
        <w:lang w:val="it-IT" w:eastAsia="it-IT" w:bidi="it-IT"/>
      </w:rPr>
    </w:lvl>
    <w:lvl w:ilvl="6" w:tplc="B20E54BE">
      <w:numFmt w:val="bullet"/>
      <w:lvlText w:val="•"/>
      <w:lvlJc w:val="left"/>
      <w:pPr>
        <w:ind w:left="6753" w:hanging="438"/>
      </w:pPr>
      <w:rPr>
        <w:rFonts w:hint="default"/>
        <w:lang w:val="it-IT" w:eastAsia="it-IT" w:bidi="it-IT"/>
      </w:rPr>
    </w:lvl>
    <w:lvl w:ilvl="7" w:tplc="9126E61C">
      <w:numFmt w:val="bullet"/>
      <w:lvlText w:val="•"/>
      <w:lvlJc w:val="left"/>
      <w:pPr>
        <w:ind w:left="7691" w:hanging="438"/>
      </w:pPr>
      <w:rPr>
        <w:rFonts w:hint="default"/>
        <w:lang w:val="it-IT" w:eastAsia="it-IT" w:bidi="it-IT"/>
      </w:rPr>
    </w:lvl>
    <w:lvl w:ilvl="8" w:tplc="6DC0EF5A">
      <w:numFmt w:val="bullet"/>
      <w:lvlText w:val="•"/>
      <w:lvlJc w:val="left"/>
      <w:pPr>
        <w:ind w:left="8629" w:hanging="438"/>
      </w:pPr>
      <w:rPr>
        <w:rFonts w:hint="default"/>
        <w:lang w:val="it-IT" w:eastAsia="it-IT" w:bidi="it-IT"/>
      </w:rPr>
    </w:lvl>
  </w:abstractNum>
  <w:abstractNum w:abstractNumId="3" w15:restartNumberingAfterBreak="0">
    <w:nsid w:val="1EEF63F0"/>
    <w:multiLevelType w:val="hybridMultilevel"/>
    <w:tmpl w:val="9482D042"/>
    <w:lvl w:ilvl="0" w:tplc="082613F8">
      <w:start w:val="1"/>
      <w:numFmt w:val="decimal"/>
      <w:lvlText w:val="%1"/>
      <w:lvlJc w:val="left"/>
      <w:pPr>
        <w:ind w:left="356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5A26FECC">
      <w:numFmt w:val="bullet"/>
      <w:lvlText w:val="•"/>
      <w:lvlJc w:val="left"/>
      <w:pPr>
        <w:ind w:left="1374" w:hanging="180"/>
      </w:pPr>
      <w:rPr>
        <w:rFonts w:hint="default"/>
        <w:lang w:val="it-IT" w:eastAsia="it-IT" w:bidi="it-IT"/>
      </w:rPr>
    </w:lvl>
    <w:lvl w:ilvl="2" w:tplc="90E64430">
      <w:numFmt w:val="bullet"/>
      <w:lvlText w:val="•"/>
      <w:lvlJc w:val="left"/>
      <w:pPr>
        <w:ind w:left="2389" w:hanging="180"/>
      </w:pPr>
      <w:rPr>
        <w:rFonts w:hint="default"/>
        <w:lang w:val="it-IT" w:eastAsia="it-IT" w:bidi="it-IT"/>
      </w:rPr>
    </w:lvl>
    <w:lvl w:ilvl="3" w:tplc="6488466C">
      <w:numFmt w:val="bullet"/>
      <w:lvlText w:val="•"/>
      <w:lvlJc w:val="left"/>
      <w:pPr>
        <w:ind w:left="3403" w:hanging="180"/>
      </w:pPr>
      <w:rPr>
        <w:rFonts w:hint="default"/>
        <w:lang w:val="it-IT" w:eastAsia="it-IT" w:bidi="it-IT"/>
      </w:rPr>
    </w:lvl>
    <w:lvl w:ilvl="4" w:tplc="0A744AC4">
      <w:numFmt w:val="bullet"/>
      <w:lvlText w:val="•"/>
      <w:lvlJc w:val="left"/>
      <w:pPr>
        <w:ind w:left="4418" w:hanging="180"/>
      </w:pPr>
      <w:rPr>
        <w:rFonts w:hint="default"/>
        <w:lang w:val="it-IT" w:eastAsia="it-IT" w:bidi="it-IT"/>
      </w:rPr>
    </w:lvl>
    <w:lvl w:ilvl="5" w:tplc="D4D44E0C">
      <w:numFmt w:val="bullet"/>
      <w:lvlText w:val="•"/>
      <w:lvlJc w:val="left"/>
      <w:pPr>
        <w:ind w:left="5433" w:hanging="180"/>
      </w:pPr>
      <w:rPr>
        <w:rFonts w:hint="default"/>
        <w:lang w:val="it-IT" w:eastAsia="it-IT" w:bidi="it-IT"/>
      </w:rPr>
    </w:lvl>
    <w:lvl w:ilvl="6" w:tplc="845E71B0">
      <w:numFmt w:val="bullet"/>
      <w:lvlText w:val="•"/>
      <w:lvlJc w:val="left"/>
      <w:pPr>
        <w:ind w:left="6447" w:hanging="180"/>
      </w:pPr>
      <w:rPr>
        <w:rFonts w:hint="default"/>
        <w:lang w:val="it-IT" w:eastAsia="it-IT" w:bidi="it-IT"/>
      </w:rPr>
    </w:lvl>
    <w:lvl w:ilvl="7" w:tplc="DF069F04">
      <w:numFmt w:val="bullet"/>
      <w:lvlText w:val="•"/>
      <w:lvlJc w:val="left"/>
      <w:pPr>
        <w:ind w:left="7462" w:hanging="180"/>
      </w:pPr>
      <w:rPr>
        <w:rFonts w:hint="default"/>
        <w:lang w:val="it-IT" w:eastAsia="it-IT" w:bidi="it-IT"/>
      </w:rPr>
    </w:lvl>
    <w:lvl w:ilvl="8" w:tplc="C6207092">
      <w:numFmt w:val="bullet"/>
      <w:lvlText w:val="•"/>
      <w:lvlJc w:val="left"/>
      <w:pPr>
        <w:ind w:left="8476" w:hanging="180"/>
      </w:pPr>
      <w:rPr>
        <w:rFonts w:hint="default"/>
        <w:lang w:val="it-IT" w:eastAsia="it-IT" w:bidi="it-IT"/>
      </w:rPr>
    </w:lvl>
  </w:abstractNum>
  <w:abstractNum w:abstractNumId="4" w15:restartNumberingAfterBreak="0">
    <w:nsid w:val="5CA201D8"/>
    <w:multiLevelType w:val="hybridMultilevel"/>
    <w:tmpl w:val="B33457BA"/>
    <w:lvl w:ilvl="0" w:tplc="113EF270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68447606">
      <w:numFmt w:val="bullet"/>
      <w:lvlText w:val="•"/>
      <w:lvlJc w:val="left"/>
      <w:pPr>
        <w:ind w:left="1464" w:hanging="140"/>
      </w:pPr>
      <w:rPr>
        <w:rFonts w:hint="default"/>
        <w:lang w:val="it-IT" w:eastAsia="it-IT" w:bidi="it-IT"/>
      </w:rPr>
    </w:lvl>
    <w:lvl w:ilvl="2" w:tplc="5F8E336C">
      <w:numFmt w:val="bullet"/>
      <w:lvlText w:val="•"/>
      <w:lvlJc w:val="left"/>
      <w:pPr>
        <w:ind w:left="2469" w:hanging="140"/>
      </w:pPr>
      <w:rPr>
        <w:rFonts w:hint="default"/>
        <w:lang w:val="it-IT" w:eastAsia="it-IT" w:bidi="it-IT"/>
      </w:rPr>
    </w:lvl>
    <w:lvl w:ilvl="3" w:tplc="142C2D2C">
      <w:numFmt w:val="bullet"/>
      <w:lvlText w:val="•"/>
      <w:lvlJc w:val="left"/>
      <w:pPr>
        <w:ind w:left="3473" w:hanging="140"/>
      </w:pPr>
      <w:rPr>
        <w:rFonts w:hint="default"/>
        <w:lang w:val="it-IT" w:eastAsia="it-IT" w:bidi="it-IT"/>
      </w:rPr>
    </w:lvl>
    <w:lvl w:ilvl="4" w:tplc="75FA6C3E">
      <w:numFmt w:val="bullet"/>
      <w:lvlText w:val="•"/>
      <w:lvlJc w:val="left"/>
      <w:pPr>
        <w:ind w:left="4478" w:hanging="140"/>
      </w:pPr>
      <w:rPr>
        <w:rFonts w:hint="default"/>
        <w:lang w:val="it-IT" w:eastAsia="it-IT" w:bidi="it-IT"/>
      </w:rPr>
    </w:lvl>
    <w:lvl w:ilvl="5" w:tplc="F5045CEA">
      <w:numFmt w:val="bullet"/>
      <w:lvlText w:val="•"/>
      <w:lvlJc w:val="left"/>
      <w:pPr>
        <w:ind w:left="5483" w:hanging="140"/>
      </w:pPr>
      <w:rPr>
        <w:rFonts w:hint="default"/>
        <w:lang w:val="it-IT" w:eastAsia="it-IT" w:bidi="it-IT"/>
      </w:rPr>
    </w:lvl>
    <w:lvl w:ilvl="6" w:tplc="E0D635F6">
      <w:numFmt w:val="bullet"/>
      <w:lvlText w:val="•"/>
      <w:lvlJc w:val="left"/>
      <w:pPr>
        <w:ind w:left="6487" w:hanging="140"/>
      </w:pPr>
      <w:rPr>
        <w:rFonts w:hint="default"/>
        <w:lang w:val="it-IT" w:eastAsia="it-IT" w:bidi="it-IT"/>
      </w:rPr>
    </w:lvl>
    <w:lvl w:ilvl="7" w:tplc="ADDA38A2">
      <w:numFmt w:val="bullet"/>
      <w:lvlText w:val="•"/>
      <w:lvlJc w:val="left"/>
      <w:pPr>
        <w:ind w:left="7492" w:hanging="140"/>
      </w:pPr>
      <w:rPr>
        <w:rFonts w:hint="default"/>
        <w:lang w:val="it-IT" w:eastAsia="it-IT" w:bidi="it-IT"/>
      </w:rPr>
    </w:lvl>
    <w:lvl w:ilvl="8" w:tplc="2DD23AAC">
      <w:numFmt w:val="bullet"/>
      <w:lvlText w:val="•"/>
      <w:lvlJc w:val="left"/>
      <w:pPr>
        <w:ind w:left="8496" w:hanging="140"/>
      </w:pPr>
      <w:rPr>
        <w:rFonts w:hint="default"/>
        <w:lang w:val="it-IT" w:eastAsia="it-IT" w:bidi="it-IT"/>
      </w:rPr>
    </w:lvl>
  </w:abstractNum>
  <w:abstractNum w:abstractNumId="5" w15:restartNumberingAfterBreak="0">
    <w:nsid w:val="6F986BC1"/>
    <w:multiLevelType w:val="hybridMultilevel"/>
    <w:tmpl w:val="1BA4D3DE"/>
    <w:lvl w:ilvl="0" w:tplc="6CB61AE0">
      <w:numFmt w:val="bullet"/>
      <w:lvlText w:val="-"/>
      <w:lvlJc w:val="left"/>
      <w:pPr>
        <w:ind w:left="602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it-IT" w:eastAsia="it-IT" w:bidi="it-IT"/>
      </w:rPr>
    </w:lvl>
    <w:lvl w:ilvl="1" w:tplc="6700EB80">
      <w:numFmt w:val="bullet"/>
      <w:lvlText w:val="•"/>
      <w:lvlJc w:val="left"/>
      <w:pPr>
        <w:ind w:left="1590" w:hanging="360"/>
      </w:pPr>
      <w:rPr>
        <w:rFonts w:hint="default"/>
        <w:lang w:val="it-IT" w:eastAsia="it-IT" w:bidi="it-IT"/>
      </w:rPr>
    </w:lvl>
    <w:lvl w:ilvl="2" w:tplc="3208B776">
      <w:numFmt w:val="bullet"/>
      <w:lvlText w:val="•"/>
      <w:lvlJc w:val="left"/>
      <w:pPr>
        <w:ind w:left="2581" w:hanging="360"/>
      </w:pPr>
      <w:rPr>
        <w:rFonts w:hint="default"/>
        <w:lang w:val="it-IT" w:eastAsia="it-IT" w:bidi="it-IT"/>
      </w:rPr>
    </w:lvl>
    <w:lvl w:ilvl="3" w:tplc="D116C17C">
      <w:numFmt w:val="bullet"/>
      <w:lvlText w:val="•"/>
      <w:lvlJc w:val="left"/>
      <w:pPr>
        <w:ind w:left="3571" w:hanging="360"/>
      </w:pPr>
      <w:rPr>
        <w:rFonts w:hint="default"/>
        <w:lang w:val="it-IT" w:eastAsia="it-IT" w:bidi="it-IT"/>
      </w:rPr>
    </w:lvl>
    <w:lvl w:ilvl="4" w:tplc="4412BF08">
      <w:numFmt w:val="bullet"/>
      <w:lvlText w:val="•"/>
      <w:lvlJc w:val="left"/>
      <w:pPr>
        <w:ind w:left="4562" w:hanging="360"/>
      </w:pPr>
      <w:rPr>
        <w:rFonts w:hint="default"/>
        <w:lang w:val="it-IT" w:eastAsia="it-IT" w:bidi="it-IT"/>
      </w:rPr>
    </w:lvl>
    <w:lvl w:ilvl="5" w:tplc="4AD67110">
      <w:numFmt w:val="bullet"/>
      <w:lvlText w:val="•"/>
      <w:lvlJc w:val="left"/>
      <w:pPr>
        <w:ind w:left="5553" w:hanging="360"/>
      </w:pPr>
      <w:rPr>
        <w:rFonts w:hint="default"/>
        <w:lang w:val="it-IT" w:eastAsia="it-IT" w:bidi="it-IT"/>
      </w:rPr>
    </w:lvl>
    <w:lvl w:ilvl="6" w:tplc="E8689AFE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748E0CCE">
      <w:numFmt w:val="bullet"/>
      <w:lvlText w:val="•"/>
      <w:lvlJc w:val="left"/>
      <w:pPr>
        <w:ind w:left="7534" w:hanging="360"/>
      </w:pPr>
      <w:rPr>
        <w:rFonts w:hint="default"/>
        <w:lang w:val="it-IT" w:eastAsia="it-IT" w:bidi="it-IT"/>
      </w:rPr>
    </w:lvl>
    <w:lvl w:ilvl="8" w:tplc="B300BA22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22"/>
    <w:rsid w:val="000F0D22"/>
    <w:rsid w:val="001D492E"/>
    <w:rsid w:val="002061FA"/>
    <w:rsid w:val="002A1F2D"/>
    <w:rsid w:val="002E517E"/>
    <w:rsid w:val="00C8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662184-5CD5-450A-B51E-61514F92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6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E517E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4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92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4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92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SIneo+ 308 20082009490</vt:lpstr>
    </vt:vector>
  </TitlesOfParts>
  <Company>Hewlett-Packard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SIneo+ 308 20082009490</dc:title>
  <dc:creator>Antonio Fundaro</dc:creator>
  <cp:lastModifiedBy>DANIELA SAU</cp:lastModifiedBy>
  <cp:revision>2</cp:revision>
  <dcterms:created xsi:type="dcterms:W3CDTF">2020-09-21T16:05:00Z</dcterms:created>
  <dcterms:modified xsi:type="dcterms:W3CDTF">2020-09-21T16:05:00Z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2020-09-21T00:00:00Z</vt:filetime>
  </property>
</Properties>
</file>